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B1" w:rsidRDefault="00A50BB1" w:rsidP="00A50BB1">
      <w:pPr>
        <w:pStyle w:val="a3"/>
        <w:tabs>
          <w:tab w:val="center" w:pos="4677"/>
          <w:tab w:val="left" w:pos="8232"/>
          <w:tab w:val="left" w:pos="8580"/>
        </w:tabs>
        <w:rPr>
          <w:sz w:val="24"/>
        </w:rPr>
      </w:pPr>
      <w:r w:rsidRPr="00B13C28">
        <w:rPr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11037419" r:id="rId5"/>
        </w:object>
      </w:r>
    </w:p>
    <w:p w:rsidR="00A50BB1" w:rsidRDefault="00A50BB1" w:rsidP="00A50BB1">
      <w:pPr>
        <w:pStyle w:val="a3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A50BB1" w:rsidRPr="0016592D" w:rsidRDefault="00A50BB1" w:rsidP="00A50BB1">
      <w:pPr>
        <w:pStyle w:val="a3"/>
        <w:tabs>
          <w:tab w:val="center" w:pos="4677"/>
          <w:tab w:val="left" w:pos="8232"/>
          <w:tab w:val="left" w:pos="8580"/>
        </w:tabs>
        <w:rPr>
          <w:b/>
          <w:sz w:val="28"/>
          <w:szCs w:val="28"/>
        </w:rPr>
      </w:pPr>
      <w:r w:rsidRPr="0016592D">
        <w:rPr>
          <w:b/>
          <w:sz w:val="28"/>
          <w:szCs w:val="28"/>
        </w:rPr>
        <w:t>СОВЕТ ДЕПУТАТОВ НОВОЗЫРЯНОВСКОГО СЕЛЬСОВЕТА</w:t>
      </w:r>
    </w:p>
    <w:p w:rsidR="00A50BB1" w:rsidRPr="0016592D" w:rsidRDefault="00A50BB1" w:rsidP="00A50BB1">
      <w:pPr>
        <w:jc w:val="center"/>
        <w:rPr>
          <w:b/>
          <w:sz w:val="28"/>
          <w:szCs w:val="28"/>
        </w:rPr>
      </w:pPr>
      <w:r w:rsidRPr="0016592D">
        <w:rPr>
          <w:b/>
          <w:sz w:val="28"/>
          <w:szCs w:val="28"/>
        </w:rPr>
        <w:t>ЗАРИНСКОГО РАЙОНА АЛТАЙСКОГО КРАЯ</w:t>
      </w:r>
    </w:p>
    <w:p w:rsidR="00A50BB1" w:rsidRDefault="00A50BB1" w:rsidP="00A50BB1">
      <w:pPr>
        <w:jc w:val="center"/>
        <w:rPr>
          <w:sz w:val="32"/>
        </w:rPr>
      </w:pPr>
    </w:p>
    <w:p w:rsidR="00A50BB1" w:rsidRPr="007C407E" w:rsidRDefault="00A50BB1" w:rsidP="00A50BB1">
      <w:pPr>
        <w:pStyle w:val="1"/>
        <w:rPr>
          <w:rFonts w:ascii="Arial" w:hAnsi="Arial" w:cs="Arial"/>
          <w:sz w:val="18"/>
          <w:szCs w:val="18"/>
        </w:rPr>
      </w:pPr>
      <w:r w:rsidRPr="007C407E">
        <w:rPr>
          <w:rFonts w:ascii="Arial" w:hAnsi="Arial" w:cs="Arial"/>
        </w:rPr>
        <w:t>Р Е Ш Е Н И Е</w:t>
      </w:r>
    </w:p>
    <w:p w:rsidR="00A50BB1" w:rsidRDefault="00A50BB1" w:rsidP="00A50BB1">
      <w:pPr>
        <w:jc w:val="center"/>
        <w:rPr>
          <w:sz w:val="18"/>
          <w:szCs w:val="18"/>
        </w:rPr>
      </w:pPr>
    </w:p>
    <w:p w:rsidR="00A50BB1" w:rsidRPr="00C07951" w:rsidRDefault="00A50BB1" w:rsidP="00A50BB1">
      <w:pPr>
        <w:rPr>
          <w:sz w:val="18"/>
          <w:szCs w:val="18"/>
        </w:rPr>
      </w:pPr>
    </w:p>
    <w:p w:rsidR="00A50BB1" w:rsidRPr="0016592D" w:rsidRDefault="00A50BB1" w:rsidP="00A50BB1">
      <w:pPr>
        <w:ind w:left="3600" w:hanging="3600"/>
        <w:rPr>
          <w:sz w:val="26"/>
          <w:szCs w:val="26"/>
        </w:rPr>
      </w:pPr>
      <w:r>
        <w:rPr>
          <w:sz w:val="24"/>
          <w:szCs w:val="24"/>
        </w:rPr>
        <w:t>11</w:t>
      </w:r>
      <w:r w:rsidRPr="007C407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7C407E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16592D">
        <w:rPr>
          <w:sz w:val="26"/>
          <w:szCs w:val="26"/>
        </w:rPr>
        <w:t xml:space="preserve">   </w:t>
      </w:r>
      <w:r w:rsidRPr="0016592D">
        <w:rPr>
          <w:sz w:val="26"/>
          <w:szCs w:val="26"/>
        </w:rPr>
        <w:tab/>
      </w:r>
      <w:r w:rsidRPr="0016592D">
        <w:rPr>
          <w:sz w:val="26"/>
          <w:szCs w:val="26"/>
        </w:rPr>
        <w:tab/>
      </w:r>
      <w:r w:rsidRPr="0016592D">
        <w:rPr>
          <w:sz w:val="26"/>
          <w:szCs w:val="26"/>
        </w:rPr>
        <w:tab/>
      </w:r>
      <w:r w:rsidRPr="0016592D">
        <w:rPr>
          <w:sz w:val="26"/>
          <w:szCs w:val="26"/>
        </w:rPr>
        <w:tab/>
      </w:r>
      <w:r w:rsidRPr="0016592D">
        <w:rPr>
          <w:sz w:val="26"/>
          <w:szCs w:val="26"/>
        </w:rPr>
        <w:tab/>
      </w:r>
      <w:r w:rsidRPr="0016592D">
        <w:rPr>
          <w:sz w:val="26"/>
          <w:szCs w:val="26"/>
        </w:rPr>
        <w:tab/>
      </w:r>
      <w:r w:rsidRPr="0016592D">
        <w:rPr>
          <w:sz w:val="26"/>
          <w:szCs w:val="26"/>
        </w:rPr>
        <w:tab/>
      </w:r>
      <w:r w:rsidRPr="007C407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7C407E">
        <w:rPr>
          <w:sz w:val="24"/>
          <w:szCs w:val="24"/>
        </w:rPr>
        <w:t>№</w:t>
      </w:r>
      <w:r>
        <w:rPr>
          <w:sz w:val="26"/>
          <w:szCs w:val="26"/>
        </w:rPr>
        <w:t xml:space="preserve">  5                                                                                                           </w:t>
      </w:r>
      <w:r w:rsidRPr="00C07951">
        <w:rPr>
          <w:sz w:val="18"/>
          <w:szCs w:val="18"/>
        </w:rPr>
        <w:t>с. Новозыряново</w:t>
      </w:r>
      <w:r w:rsidRPr="0016592D">
        <w:rPr>
          <w:sz w:val="26"/>
          <w:szCs w:val="26"/>
        </w:rPr>
        <w:tab/>
      </w:r>
      <w:r w:rsidRPr="0016592D">
        <w:rPr>
          <w:sz w:val="26"/>
          <w:szCs w:val="26"/>
        </w:rPr>
        <w:tab/>
      </w:r>
      <w:r w:rsidRPr="0016592D">
        <w:rPr>
          <w:sz w:val="26"/>
          <w:szCs w:val="26"/>
        </w:rPr>
        <w:tab/>
        <w:t xml:space="preserve">       </w:t>
      </w:r>
    </w:p>
    <w:p w:rsidR="00A50BB1" w:rsidRPr="0016592D" w:rsidRDefault="00A50BB1" w:rsidP="00A50BB1">
      <w:pPr>
        <w:rPr>
          <w:sz w:val="26"/>
          <w:szCs w:val="26"/>
        </w:rPr>
      </w:pPr>
    </w:p>
    <w:p w:rsidR="00A50BB1" w:rsidRDefault="00A50BB1" w:rsidP="00A50BB1">
      <w:pPr>
        <w:jc w:val="both"/>
        <w:rPr>
          <w:sz w:val="26"/>
          <w:szCs w:val="28"/>
        </w:rPr>
      </w:pPr>
      <w:r w:rsidRPr="00B67AA0">
        <w:rPr>
          <w:sz w:val="26"/>
          <w:szCs w:val="28"/>
        </w:rPr>
        <w:t>Об утверждении состава</w:t>
      </w:r>
      <w:r>
        <w:rPr>
          <w:sz w:val="26"/>
          <w:szCs w:val="28"/>
        </w:rPr>
        <w:t xml:space="preserve"> </w:t>
      </w:r>
      <w:r w:rsidRPr="00B67AA0">
        <w:rPr>
          <w:sz w:val="26"/>
          <w:szCs w:val="28"/>
        </w:rPr>
        <w:t xml:space="preserve">административной </w:t>
      </w:r>
    </w:p>
    <w:p w:rsidR="00A50BB1" w:rsidRDefault="00A50BB1" w:rsidP="00A50BB1">
      <w:pPr>
        <w:jc w:val="both"/>
        <w:rPr>
          <w:sz w:val="26"/>
          <w:szCs w:val="28"/>
        </w:rPr>
      </w:pPr>
      <w:r w:rsidRPr="00B67AA0">
        <w:rPr>
          <w:sz w:val="26"/>
          <w:szCs w:val="28"/>
        </w:rPr>
        <w:t xml:space="preserve">комиссии при Администрации </w:t>
      </w:r>
      <w:proofErr w:type="spellStart"/>
      <w:r w:rsidRPr="00B67AA0">
        <w:rPr>
          <w:sz w:val="26"/>
          <w:szCs w:val="28"/>
        </w:rPr>
        <w:t>Новозырянов</w:t>
      </w:r>
      <w:proofErr w:type="spellEnd"/>
      <w:r>
        <w:rPr>
          <w:sz w:val="26"/>
          <w:szCs w:val="28"/>
        </w:rPr>
        <w:t>-</w:t>
      </w:r>
    </w:p>
    <w:p w:rsidR="00A50BB1" w:rsidRDefault="00A50BB1" w:rsidP="00A50BB1">
      <w:pPr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ского</w:t>
      </w:r>
      <w:proofErr w:type="spellEnd"/>
      <w:r>
        <w:rPr>
          <w:sz w:val="26"/>
          <w:szCs w:val="28"/>
        </w:rPr>
        <w:t xml:space="preserve"> сельсовета Заринского района Алтай-</w:t>
      </w:r>
    </w:p>
    <w:p w:rsidR="00A50BB1" w:rsidRPr="00B67AA0" w:rsidRDefault="00A50BB1" w:rsidP="00A50BB1">
      <w:pPr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ского</w:t>
      </w:r>
      <w:proofErr w:type="spellEnd"/>
      <w:r>
        <w:rPr>
          <w:sz w:val="26"/>
          <w:szCs w:val="28"/>
        </w:rPr>
        <w:t xml:space="preserve"> края</w:t>
      </w:r>
      <w:r w:rsidRPr="00B67AA0">
        <w:rPr>
          <w:sz w:val="26"/>
          <w:szCs w:val="28"/>
        </w:rPr>
        <w:t xml:space="preserve"> </w:t>
      </w:r>
    </w:p>
    <w:p w:rsidR="00A50BB1" w:rsidRPr="0016592D" w:rsidRDefault="00A50BB1" w:rsidP="00A50BB1">
      <w:pPr>
        <w:rPr>
          <w:sz w:val="26"/>
          <w:szCs w:val="26"/>
        </w:rPr>
      </w:pPr>
    </w:p>
    <w:p w:rsidR="00A50BB1" w:rsidRPr="0016592D" w:rsidRDefault="00A50BB1" w:rsidP="00A50BB1">
      <w:pPr>
        <w:pStyle w:val="2"/>
        <w:rPr>
          <w:sz w:val="26"/>
          <w:szCs w:val="26"/>
        </w:rPr>
      </w:pPr>
      <w:r w:rsidRPr="0016592D">
        <w:rPr>
          <w:sz w:val="26"/>
          <w:szCs w:val="26"/>
        </w:rPr>
        <w:tab/>
      </w:r>
      <w:r>
        <w:rPr>
          <w:sz w:val="26"/>
          <w:szCs w:val="26"/>
        </w:rPr>
        <w:t xml:space="preserve">В соответствии со статьями 77, 78 Закона Алтайского края от 10.07.2002 № 46-ЗС «Об административной ответственности за совершение правонарушения на территории Алтайского края» с изменениями, Совет депутатов Новозыряновского сельсовета </w:t>
      </w:r>
    </w:p>
    <w:p w:rsidR="00A50BB1" w:rsidRPr="005B71A9" w:rsidRDefault="00A50BB1" w:rsidP="00A50BB1">
      <w:pPr>
        <w:jc w:val="center"/>
        <w:rPr>
          <w:sz w:val="26"/>
          <w:szCs w:val="26"/>
        </w:rPr>
      </w:pPr>
      <w:r w:rsidRPr="0016592D">
        <w:rPr>
          <w:sz w:val="26"/>
          <w:szCs w:val="26"/>
        </w:rPr>
        <w:t>РЕШИЛ:</w:t>
      </w:r>
    </w:p>
    <w:p w:rsidR="001F0B63" w:rsidRDefault="00A50BB1" w:rsidP="00A50BB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Утвердить состав административной комиссии  при Администрации Новозыряновского сельсовета: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6237"/>
      </w:tblGrid>
      <w:tr w:rsidR="00A50BB1" w:rsidRPr="00476AFA" w:rsidTr="00B43061">
        <w:tc>
          <w:tcPr>
            <w:tcW w:w="3652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r w:rsidRPr="001F0B63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6237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r w:rsidRPr="001F0B63">
              <w:rPr>
                <w:sz w:val="26"/>
                <w:szCs w:val="26"/>
              </w:rPr>
              <w:t>Место работы, должность</w:t>
            </w:r>
          </w:p>
        </w:tc>
      </w:tr>
      <w:tr w:rsidR="00A50BB1" w:rsidRPr="00476AFA" w:rsidTr="00B43061">
        <w:tc>
          <w:tcPr>
            <w:tcW w:w="3652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proofErr w:type="spellStart"/>
            <w:r w:rsidRPr="001F0B63">
              <w:rPr>
                <w:sz w:val="26"/>
                <w:szCs w:val="26"/>
              </w:rPr>
              <w:t>Нагайцева</w:t>
            </w:r>
            <w:proofErr w:type="spellEnd"/>
            <w:r w:rsidRPr="001F0B63"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6237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r w:rsidRPr="001F0B63">
              <w:rPr>
                <w:sz w:val="26"/>
                <w:szCs w:val="26"/>
              </w:rPr>
              <w:t xml:space="preserve">Новозыряновский сельсовет, глава администрации </w:t>
            </w:r>
          </w:p>
        </w:tc>
      </w:tr>
      <w:tr w:rsidR="00A50BB1" w:rsidRPr="00476AFA" w:rsidTr="00B43061">
        <w:tc>
          <w:tcPr>
            <w:tcW w:w="3652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proofErr w:type="spellStart"/>
            <w:r w:rsidRPr="001F0B63">
              <w:rPr>
                <w:sz w:val="26"/>
                <w:szCs w:val="26"/>
              </w:rPr>
              <w:t>Бражкина</w:t>
            </w:r>
            <w:proofErr w:type="spellEnd"/>
            <w:r w:rsidRPr="001F0B63">
              <w:rPr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6237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r w:rsidRPr="001F0B63">
              <w:rPr>
                <w:sz w:val="26"/>
                <w:szCs w:val="26"/>
              </w:rPr>
              <w:t>пенсионер</w:t>
            </w:r>
          </w:p>
        </w:tc>
      </w:tr>
      <w:tr w:rsidR="00A50BB1" w:rsidRPr="00476AFA" w:rsidTr="00B43061">
        <w:tc>
          <w:tcPr>
            <w:tcW w:w="3652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r w:rsidRPr="001F0B63">
              <w:rPr>
                <w:sz w:val="26"/>
                <w:szCs w:val="26"/>
              </w:rPr>
              <w:t>Остапенко Тамара Ивановна</w:t>
            </w:r>
          </w:p>
        </w:tc>
        <w:tc>
          <w:tcPr>
            <w:tcW w:w="6237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r w:rsidRPr="001F0B63">
              <w:rPr>
                <w:sz w:val="26"/>
                <w:szCs w:val="26"/>
              </w:rPr>
              <w:t>Новозыряновский сельсовет, секретарь администр</w:t>
            </w:r>
            <w:r w:rsidRPr="001F0B63">
              <w:rPr>
                <w:sz w:val="26"/>
                <w:szCs w:val="26"/>
              </w:rPr>
              <w:t>а</w:t>
            </w:r>
            <w:r w:rsidRPr="001F0B63">
              <w:rPr>
                <w:sz w:val="26"/>
                <w:szCs w:val="26"/>
              </w:rPr>
              <w:t>ции</w:t>
            </w:r>
          </w:p>
        </w:tc>
      </w:tr>
      <w:tr w:rsidR="00A50BB1" w:rsidRPr="00476AFA" w:rsidTr="00B43061">
        <w:tc>
          <w:tcPr>
            <w:tcW w:w="3652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r w:rsidRPr="001F0B63">
              <w:rPr>
                <w:sz w:val="26"/>
                <w:szCs w:val="26"/>
              </w:rPr>
              <w:t>Лова Галина Анатольевна</w:t>
            </w:r>
          </w:p>
        </w:tc>
        <w:tc>
          <w:tcPr>
            <w:tcW w:w="6237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proofErr w:type="spellStart"/>
            <w:r w:rsidRPr="001F0B63">
              <w:rPr>
                <w:sz w:val="26"/>
                <w:szCs w:val="26"/>
              </w:rPr>
              <w:t>Новозыряновская</w:t>
            </w:r>
            <w:proofErr w:type="spellEnd"/>
            <w:r w:rsidRPr="001F0B63">
              <w:rPr>
                <w:sz w:val="26"/>
                <w:szCs w:val="26"/>
              </w:rPr>
              <w:t xml:space="preserve"> библиотека, библиотекарь</w:t>
            </w:r>
          </w:p>
        </w:tc>
      </w:tr>
      <w:tr w:rsidR="00A50BB1" w:rsidRPr="00476AFA" w:rsidTr="00B43061">
        <w:tc>
          <w:tcPr>
            <w:tcW w:w="3652" w:type="dxa"/>
          </w:tcPr>
          <w:p w:rsidR="00A50BB1" w:rsidRPr="001F0B63" w:rsidRDefault="001F0B63" w:rsidP="00B43061">
            <w:pPr>
              <w:pStyle w:val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Сохарев</w:t>
            </w:r>
            <w:proofErr w:type="spellEnd"/>
            <w:r>
              <w:rPr>
                <w:sz w:val="26"/>
                <w:szCs w:val="26"/>
              </w:rPr>
              <w:t xml:space="preserve"> Александр Петрович</w:t>
            </w:r>
          </w:p>
        </w:tc>
        <w:tc>
          <w:tcPr>
            <w:tcW w:w="6237" w:type="dxa"/>
          </w:tcPr>
          <w:p w:rsidR="00A50BB1" w:rsidRPr="001F0B63" w:rsidRDefault="001F0B63" w:rsidP="00B43061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</w:t>
            </w:r>
            <w:r w:rsidRPr="001F0B63">
              <w:rPr>
                <w:sz w:val="26"/>
                <w:szCs w:val="26"/>
              </w:rPr>
              <w:t>комиссии по законности, правопорядку, земельных отношений, благоустройства и экологии Совета депутатов Новозыр</w:t>
            </w:r>
            <w:r w:rsidRPr="001F0B63">
              <w:rPr>
                <w:sz w:val="26"/>
                <w:szCs w:val="26"/>
              </w:rPr>
              <w:t>я</w:t>
            </w:r>
            <w:r w:rsidRPr="001F0B63">
              <w:rPr>
                <w:sz w:val="26"/>
                <w:szCs w:val="26"/>
              </w:rPr>
              <w:t>новского сельсовета</w:t>
            </w:r>
          </w:p>
        </w:tc>
      </w:tr>
      <w:tr w:rsidR="00A50BB1" w:rsidRPr="00476AFA" w:rsidTr="00B43061">
        <w:tc>
          <w:tcPr>
            <w:tcW w:w="3652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r w:rsidRPr="001F0B63">
              <w:rPr>
                <w:sz w:val="26"/>
                <w:szCs w:val="26"/>
              </w:rPr>
              <w:t>Старикова Лидия Генриховна</w:t>
            </w:r>
          </w:p>
        </w:tc>
        <w:tc>
          <w:tcPr>
            <w:tcW w:w="6237" w:type="dxa"/>
          </w:tcPr>
          <w:p w:rsidR="00A50BB1" w:rsidRPr="001F0B63" w:rsidRDefault="001F0B63" w:rsidP="00B43061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50BB1" w:rsidRPr="001F0B63">
              <w:rPr>
                <w:sz w:val="26"/>
                <w:szCs w:val="26"/>
              </w:rPr>
              <w:t>енсионер</w:t>
            </w:r>
          </w:p>
        </w:tc>
      </w:tr>
      <w:tr w:rsidR="00A50BB1" w:rsidRPr="00476AFA" w:rsidTr="00B43061">
        <w:tc>
          <w:tcPr>
            <w:tcW w:w="3652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proofErr w:type="spellStart"/>
            <w:r w:rsidRPr="001F0B63">
              <w:rPr>
                <w:sz w:val="26"/>
                <w:szCs w:val="26"/>
              </w:rPr>
              <w:t>Налимова</w:t>
            </w:r>
            <w:proofErr w:type="spellEnd"/>
            <w:r w:rsidRPr="001F0B63">
              <w:rPr>
                <w:sz w:val="26"/>
                <w:szCs w:val="26"/>
              </w:rPr>
              <w:t xml:space="preserve"> Ирина Борисовна</w:t>
            </w:r>
          </w:p>
        </w:tc>
        <w:tc>
          <w:tcPr>
            <w:tcW w:w="6237" w:type="dxa"/>
          </w:tcPr>
          <w:p w:rsidR="00A50BB1" w:rsidRPr="001F0B63" w:rsidRDefault="00A50BB1" w:rsidP="00B43061">
            <w:pPr>
              <w:pStyle w:val="3"/>
              <w:rPr>
                <w:sz w:val="26"/>
                <w:szCs w:val="26"/>
              </w:rPr>
            </w:pPr>
            <w:r w:rsidRPr="001F0B63">
              <w:rPr>
                <w:sz w:val="26"/>
                <w:szCs w:val="26"/>
              </w:rPr>
              <w:t>Временно не работает, председатель комиссии по законности, правопорядку, земельных отношений, благоустройства и экологии Совета депутатов Новозыр</w:t>
            </w:r>
            <w:r w:rsidRPr="001F0B63">
              <w:rPr>
                <w:sz w:val="26"/>
                <w:szCs w:val="26"/>
              </w:rPr>
              <w:t>я</w:t>
            </w:r>
            <w:r w:rsidRPr="001F0B63">
              <w:rPr>
                <w:sz w:val="26"/>
                <w:szCs w:val="26"/>
              </w:rPr>
              <w:t>новского сельсовета</w:t>
            </w:r>
          </w:p>
        </w:tc>
      </w:tr>
    </w:tbl>
    <w:p w:rsidR="00A50BB1" w:rsidRDefault="00A50BB1" w:rsidP="00A50BB1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2. </w:t>
      </w:r>
      <w:r w:rsidRPr="00152605">
        <w:rPr>
          <w:color w:val="000000"/>
          <w:sz w:val="26"/>
          <w:szCs w:val="26"/>
        </w:rPr>
        <w:t>Признать утратившим силу решени</w:t>
      </w:r>
      <w:r>
        <w:rPr>
          <w:color w:val="000000"/>
          <w:sz w:val="26"/>
          <w:szCs w:val="26"/>
        </w:rPr>
        <w:t xml:space="preserve">е Совета депутатов </w:t>
      </w:r>
      <w:r w:rsidRPr="00152605">
        <w:rPr>
          <w:color w:val="000000"/>
          <w:sz w:val="26"/>
          <w:szCs w:val="26"/>
        </w:rPr>
        <w:t xml:space="preserve"> Н</w:t>
      </w:r>
      <w:r>
        <w:rPr>
          <w:color w:val="000000"/>
          <w:sz w:val="26"/>
          <w:szCs w:val="26"/>
        </w:rPr>
        <w:t xml:space="preserve">овозыряновского </w:t>
      </w:r>
      <w:r w:rsidRPr="00152605">
        <w:rPr>
          <w:color w:val="000000"/>
          <w:sz w:val="26"/>
          <w:szCs w:val="26"/>
        </w:rPr>
        <w:t xml:space="preserve"> сел</w:t>
      </w:r>
      <w:r w:rsidRPr="00152605">
        <w:rPr>
          <w:color w:val="000000"/>
          <w:sz w:val="26"/>
          <w:szCs w:val="26"/>
        </w:rPr>
        <w:t>ь</w:t>
      </w:r>
      <w:r w:rsidRPr="00152605">
        <w:rPr>
          <w:color w:val="000000"/>
          <w:sz w:val="26"/>
          <w:szCs w:val="26"/>
        </w:rPr>
        <w:t>со</w:t>
      </w:r>
      <w:r>
        <w:rPr>
          <w:color w:val="000000"/>
          <w:sz w:val="26"/>
          <w:szCs w:val="26"/>
        </w:rPr>
        <w:t>вета Заринского района Алтайского края</w:t>
      </w:r>
      <w:r w:rsidRPr="00152605">
        <w:rPr>
          <w:color w:val="000000"/>
          <w:sz w:val="26"/>
          <w:szCs w:val="26"/>
        </w:rPr>
        <w:t xml:space="preserve"> от</w:t>
      </w:r>
      <w:r>
        <w:rPr>
          <w:color w:val="000000"/>
          <w:sz w:val="26"/>
          <w:szCs w:val="26"/>
        </w:rPr>
        <w:t xml:space="preserve"> 25.03.2015 № 8 «Об </w:t>
      </w:r>
      <w:r w:rsidRPr="00B67AA0">
        <w:rPr>
          <w:sz w:val="26"/>
          <w:szCs w:val="28"/>
        </w:rPr>
        <w:t>утверждении состава</w:t>
      </w:r>
      <w:r>
        <w:rPr>
          <w:sz w:val="26"/>
          <w:szCs w:val="28"/>
        </w:rPr>
        <w:t xml:space="preserve"> </w:t>
      </w:r>
      <w:r w:rsidRPr="00B67AA0">
        <w:rPr>
          <w:sz w:val="26"/>
          <w:szCs w:val="28"/>
        </w:rPr>
        <w:t>административной</w:t>
      </w:r>
      <w:r>
        <w:rPr>
          <w:sz w:val="26"/>
          <w:szCs w:val="28"/>
        </w:rPr>
        <w:t xml:space="preserve"> </w:t>
      </w:r>
      <w:r w:rsidRPr="00B67AA0">
        <w:rPr>
          <w:sz w:val="26"/>
          <w:szCs w:val="28"/>
        </w:rPr>
        <w:t>комиссии при Администрации Новозырянов</w:t>
      </w:r>
      <w:r>
        <w:rPr>
          <w:sz w:val="26"/>
          <w:szCs w:val="28"/>
        </w:rPr>
        <w:t>ского сельсовета Заринского района Алтайского края</w:t>
      </w:r>
      <w:r>
        <w:rPr>
          <w:color w:val="000000"/>
          <w:sz w:val="26"/>
          <w:szCs w:val="26"/>
        </w:rPr>
        <w:t>».</w:t>
      </w:r>
    </w:p>
    <w:p w:rsidR="00A50BB1" w:rsidRPr="00E613F3" w:rsidRDefault="00A50BB1" w:rsidP="00A50BB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3. </w:t>
      </w:r>
      <w:r w:rsidRPr="00E613F3">
        <w:rPr>
          <w:sz w:val="26"/>
          <w:szCs w:val="26"/>
        </w:rPr>
        <w:t>Обнародовать настоящее решение на информационном стенде в здании а</w:t>
      </w:r>
      <w:r w:rsidRPr="00E613F3">
        <w:rPr>
          <w:sz w:val="26"/>
          <w:szCs w:val="26"/>
        </w:rPr>
        <w:t>д</w:t>
      </w:r>
      <w:r w:rsidRPr="00E613F3">
        <w:rPr>
          <w:sz w:val="26"/>
          <w:szCs w:val="26"/>
        </w:rPr>
        <w:t xml:space="preserve">министрации Новозыряновского сельсовета, а также на информационных стендах в селе </w:t>
      </w:r>
      <w:proofErr w:type="spellStart"/>
      <w:r w:rsidRPr="00E613F3">
        <w:rPr>
          <w:sz w:val="26"/>
          <w:szCs w:val="26"/>
        </w:rPr>
        <w:t>Старокопылово</w:t>
      </w:r>
      <w:proofErr w:type="spellEnd"/>
      <w:r w:rsidRPr="00E613F3">
        <w:rPr>
          <w:sz w:val="26"/>
          <w:szCs w:val="26"/>
        </w:rPr>
        <w:t xml:space="preserve"> и посёлке Широкий Луг. </w:t>
      </w:r>
    </w:p>
    <w:p w:rsidR="00A50BB1" w:rsidRPr="00E613F3" w:rsidRDefault="00A50BB1" w:rsidP="00A50BB1">
      <w:pPr>
        <w:ind w:firstLine="705"/>
        <w:jc w:val="both"/>
        <w:rPr>
          <w:sz w:val="26"/>
          <w:szCs w:val="26"/>
        </w:rPr>
      </w:pPr>
      <w:r w:rsidRPr="00E613F3">
        <w:rPr>
          <w:sz w:val="26"/>
          <w:szCs w:val="26"/>
        </w:rPr>
        <w:tab/>
      </w:r>
      <w:r w:rsidR="001F0B63">
        <w:rPr>
          <w:sz w:val="26"/>
          <w:szCs w:val="26"/>
        </w:rPr>
        <w:t>4</w:t>
      </w:r>
      <w:r w:rsidRPr="00E613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613F3">
        <w:rPr>
          <w:sz w:val="26"/>
          <w:szCs w:val="26"/>
        </w:rPr>
        <w:t>Контроль за выполнением решения возложить на постоянную комиссию С</w:t>
      </w:r>
      <w:r w:rsidRPr="00E613F3">
        <w:rPr>
          <w:sz w:val="26"/>
          <w:szCs w:val="26"/>
        </w:rPr>
        <w:t>о</w:t>
      </w:r>
      <w:r w:rsidRPr="00E613F3">
        <w:rPr>
          <w:sz w:val="26"/>
          <w:szCs w:val="26"/>
        </w:rPr>
        <w:t>вета депутатов Новозыряновского сельсовета по бюджету, налоговой и социальной политике муниципального образования Новозыряновский сельсовет.</w:t>
      </w:r>
    </w:p>
    <w:p w:rsidR="001F0B63" w:rsidRDefault="001F0B63" w:rsidP="00A50BB1">
      <w:pPr>
        <w:jc w:val="both"/>
      </w:pPr>
    </w:p>
    <w:p w:rsidR="001F0B63" w:rsidRPr="001F0B63" w:rsidRDefault="001F0B63" w:rsidP="001F0B63"/>
    <w:p w:rsidR="001F0B63" w:rsidRPr="001F0B63" w:rsidRDefault="001F0B63" w:rsidP="001F0B63"/>
    <w:p w:rsidR="001F0B63" w:rsidRPr="001F0B63" w:rsidRDefault="001F0B63" w:rsidP="001F0B63"/>
    <w:p w:rsidR="001F0B63" w:rsidRPr="001F0B63" w:rsidRDefault="001F0B63" w:rsidP="001F0B63"/>
    <w:p w:rsidR="001F0B63" w:rsidRDefault="001F0B63" w:rsidP="001F0B63"/>
    <w:p w:rsidR="00853495" w:rsidRPr="001F0B63" w:rsidRDefault="001F0B63" w:rsidP="001F0B63">
      <w:pPr>
        <w:ind w:firstLine="708"/>
      </w:pPr>
      <w:r w:rsidRPr="00E613F3">
        <w:rPr>
          <w:sz w:val="26"/>
          <w:szCs w:val="26"/>
        </w:rPr>
        <w:t>Глава  сельсовета</w:t>
      </w:r>
      <w:r w:rsidRPr="00E613F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А.Н. </w:t>
      </w:r>
      <w:proofErr w:type="spellStart"/>
      <w:r>
        <w:rPr>
          <w:sz w:val="26"/>
          <w:szCs w:val="26"/>
        </w:rPr>
        <w:t>Дошлова</w:t>
      </w:r>
      <w:proofErr w:type="spellEnd"/>
    </w:p>
    <w:sectPr w:rsidR="00853495" w:rsidRPr="001F0B63" w:rsidSect="0085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0BB1"/>
    <w:rsid w:val="001F0B63"/>
    <w:rsid w:val="00853495"/>
    <w:rsid w:val="00A5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0BB1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B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A50BB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50BB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A50BB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50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50B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0BB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2019-02-07T02:20:00Z</dcterms:created>
  <dcterms:modified xsi:type="dcterms:W3CDTF">2019-02-07T02:37:00Z</dcterms:modified>
</cp:coreProperties>
</file>