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b/>
          <w:caps/>
          <w:spacing w:val="20"/>
          <w:sz w:val="28"/>
          <w:szCs w:val="28"/>
        </w:rPr>
      </w:pPr>
    </w:p>
    <w:p w:rsidR="001B48F4" w:rsidRPr="00581A75" w:rsidRDefault="00581A75" w:rsidP="001B48F4">
      <w:pPr>
        <w:jc w:val="center"/>
        <w:rPr>
          <w:b/>
          <w:caps/>
          <w:spacing w:val="20"/>
          <w:sz w:val="28"/>
          <w:szCs w:val="28"/>
        </w:rPr>
      </w:pPr>
      <w:r w:rsidRPr="00581A75">
        <w:rPr>
          <w:b/>
          <w:caps/>
          <w:spacing w:val="20"/>
          <w:sz w:val="28"/>
          <w:szCs w:val="28"/>
        </w:rPr>
        <w:t xml:space="preserve">РОССИЙСКАЯ ФЕДЕРАЦИЯ </w:t>
      </w:r>
    </w:p>
    <w:p w:rsidR="001B48F4" w:rsidRPr="00581A75" w:rsidRDefault="00FE2621" w:rsidP="001B48F4">
      <w:pPr>
        <w:jc w:val="center"/>
        <w:rPr>
          <w:b/>
          <w:caps/>
          <w:spacing w:val="20"/>
          <w:sz w:val="28"/>
          <w:szCs w:val="28"/>
        </w:rPr>
      </w:pPr>
      <w:r w:rsidRPr="00FE262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2.5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4401345" r:id="rId6"/>
        </w:pict>
      </w:r>
      <w:r w:rsidR="007E6A49" w:rsidRPr="00581A75">
        <w:rPr>
          <w:b/>
          <w:caps/>
          <w:spacing w:val="20"/>
          <w:sz w:val="28"/>
          <w:szCs w:val="28"/>
        </w:rPr>
        <w:t>администрация АЛАМБАЙСКОГО</w:t>
      </w:r>
      <w:r w:rsidR="001B48F4" w:rsidRPr="00581A75">
        <w:rPr>
          <w:b/>
          <w:caps/>
          <w:spacing w:val="20"/>
          <w:sz w:val="28"/>
          <w:szCs w:val="28"/>
        </w:rPr>
        <w:t xml:space="preserve"> сельсовета</w:t>
      </w:r>
    </w:p>
    <w:p w:rsidR="001B48F4" w:rsidRPr="00581A75" w:rsidRDefault="001B48F4" w:rsidP="001B48F4">
      <w:pPr>
        <w:jc w:val="center"/>
        <w:rPr>
          <w:b/>
          <w:caps/>
          <w:spacing w:val="20"/>
          <w:sz w:val="28"/>
          <w:szCs w:val="28"/>
        </w:rPr>
      </w:pPr>
      <w:r w:rsidRPr="00581A7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B48F4" w:rsidRPr="00581A75" w:rsidRDefault="001B48F4" w:rsidP="001B48F4">
      <w:pPr>
        <w:rPr>
          <w:b/>
          <w:caps/>
          <w:spacing w:val="20"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/>
          <w:b/>
          <w:caps/>
          <w:spacing w:val="84"/>
          <w:sz w:val="28"/>
          <w:szCs w:val="28"/>
        </w:rPr>
      </w:pPr>
      <w:r w:rsidRPr="00581A75">
        <w:rPr>
          <w:rFonts w:ascii="Arial" w:hAnsi="Arial"/>
          <w:b/>
          <w:caps/>
          <w:spacing w:val="84"/>
          <w:sz w:val="28"/>
          <w:szCs w:val="28"/>
        </w:rPr>
        <w:t>постановление</w:t>
      </w:r>
    </w:p>
    <w:p w:rsidR="001B48F4" w:rsidRPr="00581A75" w:rsidRDefault="001B48F4" w:rsidP="001B48F4">
      <w:pPr>
        <w:rPr>
          <w:rFonts w:ascii="Arial" w:hAnsi="Arial"/>
          <w:sz w:val="28"/>
          <w:szCs w:val="28"/>
          <w:u w:val="single"/>
        </w:rPr>
      </w:pPr>
    </w:p>
    <w:p w:rsidR="001B48F4" w:rsidRPr="00581A75" w:rsidRDefault="008932A0" w:rsidP="001B48F4">
      <w:pPr>
        <w:rPr>
          <w:rFonts w:ascii="Arial" w:hAnsi="Arial"/>
        </w:rPr>
      </w:pPr>
      <w:r>
        <w:rPr>
          <w:rFonts w:ascii="Arial" w:hAnsi="Arial"/>
        </w:rPr>
        <w:t>2</w:t>
      </w:r>
      <w:r w:rsidR="00581A75">
        <w:rPr>
          <w:rFonts w:ascii="Arial" w:hAnsi="Arial"/>
        </w:rPr>
        <w:t>1.05.2021</w:t>
      </w:r>
      <w:r w:rsidR="001B48F4" w:rsidRPr="00581A75">
        <w:rPr>
          <w:rFonts w:ascii="Arial" w:hAnsi="Arial"/>
        </w:rPr>
        <w:t xml:space="preserve">                                                                                                        № </w:t>
      </w:r>
      <w:r w:rsidR="00581A75">
        <w:rPr>
          <w:rFonts w:ascii="Arial" w:hAnsi="Arial"/>
        </w:rPr>
        <w:t>13</w:t>
      </w:r>
    </w:p>
    <w:p w:rsidR="001B48F4" w:rsidRDefault="007E6A49" w:rsidP="001B48F4">
      <w:pPr>
        <w:jc w:val="center"/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ст</w:t>
      </w:r>
      <w:proofErr w:type="gramStart"/>
      <w:r>
        <w:rPr>
          <w:rFonts w:ascii="Arial" w:hAnsi="Arial"/>
          <w:b/>
          <w:sz w:val="18"/>
          <w:szCs w:val="18"/>
        </w:rPr>
        <w:t>.А</w:t>
      </w:r>
      <w:proofErr w:type="gramEnd"/>
      <w:r>
        <w:rPr>
          <w:rFonts w:ascii="Arial" w:hAnsi="Arial"/>
          <w:b/>
          <w:sz w:val="18"/>
          <w:szCs w:val="18"/>
        </w:rPr>
        <w:t>ламбай</w:t>
      </w:r>
      <w:proofErr w:type="spellEnd"/>
    </w:p>
    <w:p w:rsidR="0089453B" w:rsidRDefault="0089453B" w:rsidP="0089453B">
      <w:pPr>
        <w:jc w:val="both"/>
        <w:rPr>
          <w:color w:val="222222"/>
          <w:sz w:val="26"/>
          <w:szCs w:val="26"/>
        </w:rPr>
      </w:pP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Об   утверждении     порядка    создания,  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хранения, использования и восполнения    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резерва    материальных   ресурсов   </w:t>
      </w:r>
      <w:proofErr w:type="gramStart"/>
      <w:r w:rsidRPr="00581A75">
        <w:rPr>
          <w:color w:val="222222"/>
          <w:sz w:val="28"/>
          <w:szCs w:val="28"/>
        </w:rPr>
        <w:t>для</w:t>
      </w:r>
      <w:proofErr w:type="gramEnd"/>
      <w:r w:rsidRPr="00581A75">
        <w:rPr>
          <w:color w:val="222222"/>
          <w:sz w:val="28"/>
          <w:szCs w:val="28"/>
        </w:rPr>
        <w:t>    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ликвидации    чрезвычайных    ситуаций   </w:t>
      </w:r>
    </w:p>
    <w:p w:rsidR="0089453B" w:rsidRPr="00581A75" w:rsidRDefault="007E6A49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на территории  </w:t>
      </w:r>
      <w:r w:rsidR="0089453B" w:rsidRPr="00581A75">
        <w:rPr>
          <w:color w:val="222222"/>
          <w:sz w:val="28"/>
          <w:szCs w:val="28"/>
        </w:rPr>
        <w:t xml:space="preserve"> </w:t>
      </w:r>
      <w:proofErr w:type="spellStart"/>
      <w:r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</w:t>
      </w:r>
      <w:r w:rsidR="0089453B" w:rsidRPr="00581A75">
        <w:rPr>
          <w:color w:val="222222"/>
          <w:sz w:val="28"/>
          <w:szCs w:val="28"/>
        </w:rPr>
        <w:t xml:space="preserve">сельсовета 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</w:t>
      </w:r>
    </w:p>
    <w:p w:rsidR="0089453B" w:rsidRPr="00581A75" w:rsidRDefault="0089453B" w:rsidP="0089453B">
      <w:pPr>
        <w:rPr>
          <w:sz w:val="28"/>
          <w:szCs w:val="28"/>
        </w:rPr>
      </w:pPr>
    </w:p>
    <w:p w:rsidR="0089453B" w:rsidRPr="00581A75" w:rsidRDefault="0089453B" w:rsidP="0089453B">
      <w:pPr>
        <w:ind w:firstLine="708"/>
        <w:jc w:val="both"/>
        <w:rPr>
          <w:color w:val="222222"/>
          <w:sz w:val="28"/>
          <w:szCs w:val="28"/>
        </w:rPr>
      </w:pPr>
      <w:proofErr w:type="gramStart"/>
      <w:r w:rsidRPr="00581A75">
        <w:rPr>
          <w:color w:val="222222"/>
          <w:sz w:val="28"/>
          <w:szCs w:val="28"/>
        </w:rPr>
        <w:t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 защите населения  и территорий от чрезвычайных ситуаций природного  и  техногенного характера»  и  постановлением  Правительства Российской Федерации от 10.11.1996  № 1340 «О  Порядке создания и использования  резервов материальных   ресурсов  для  ликвидации   чрезвычайных</w:t>
      </w:r>
      <w:proofErr w:type="gramEnd"/>
      <w:r w:rsidR="007E6A49" w:rsidRPr="00581A75">
        <w:rPr>
          <w:color w:val="222222"/>
          <w:sz w:val="28"/>
          <w:szCs w:val="28"/>
        </w:rPr>
        <w:t xml:space="preserve"> </w:t>
      </w:r>
      <w:r w:rsidRPr="00581A75">
        <w:rPr>
          <w:color w:val="222222"/>
          <w:sz w:val="28"/>
          <w:szCs w:val="28"/>
        </w:rPr>
        <w:t>ситуаций  природного  и   техногенного  характера»,  в  целях  создания, хранения,</w:t>
      </w:r>
    </w:p>
    <w:p w:rsidR="0089453B" w:rsidRPr="00581A75" w:rsidRDefault="0089453B" w:rsidP="007E6A49">
      <w:pPr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использования и восполнения   резерва   материальных   ресурсов  для  ликвидации чрезвычайных  ситуаций на территории  </w:t>
      </w:r>
      <w:proofErr w:type="spellStart"/>
      <w:r w:rsidR="007E6A49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ind w:firstLine="708"/>
        <w:jc w:val="center"/>
        <w:rPr>
          <w:sz w:val="28"/>
          <w:szCs w:val="28"/>
        </w:rPr>
      </w:pPr>
      <w:r w:rsidRPr="00581A75">
        <w:rPr>
          <w:sz w:val="28"/>
          <w:szCs w:val="28"/>
        </w:rPr>
        <w:t>ПОСТАНОВЛЯЮ: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1.Утвердить Порядок  создания,  хранения,  использования   и   восполнения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резерва материальных  ресурсов  для   ликвидации  чрезвычайных ситуа</w:t>
      </w:r>
      <w:r w:rsidR="007E6A49" w:rsidRPr="00581A75">
        <w:rPr>
          <w:color w:val="222222"/>
          <w:sz w:val="28"/>
          <w:szCs w:val="28"/>
        </w:rPr>
        <w:t xml:space="preserve">ций на территории   сельского  </w:t>
      </w:r>
      <w:proofErr w:type="spellStart"/>
      <w:r w:rsidR="007E6A49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(приложение 1).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sz w:val="28"/>
          <w:szCs w:val="28"/>
        </w:rPr>
      </w:pPr>
      <w:r w:rsidRPr="00581A75">
        <w:rPr>
          <w:sz w:val="28"/>
          <w:szCs w:val="28"/>
        </w:rPr>
        <w:t>2.Утвердить Номенклатуру  и  объемы резерва  материальных  ресурсов  </w:t>
      </w:r>
      <w:proofErr w:type="gramStart"/>
      <w:r w:rsidRPr="00581A75">
        <w:rPr>
          <w:sz w:val="28"/>
          <w:szCs w:val="28"/>
        </w:rPr>
        <w:t>для</w:t>
      </w:r>
      <w:proofErr w:type="gramEnd"/>
      <w:r w:rsidRPr="00581A75">
        <w:rPr>
          <w:sz w:val="28"/>
          <w:szCs w:val="28"/>
        </w:rPr>
        <w:t xml:space="preserve"> </w:t>
      </w:r>
    </w:p>
    <w:p w:rsidR="0089453B" w:rsidRPr="00581A75" w:rsidRDefault="0089453B" w:rsidP="0089453B">
      <w:pPr>
        <w:shd w:val="clear" w:color="auto" w:fill="FFFFFF"/>
        <w:jc w:val="both"/>
        <w:rPr>
          <w:sz w:val="28"/>
          <w:szCs w:val="28"/>
        </w:rPr>
      </w:pPr>
      <w:r w:rsidRPr="00581A75">
        <w:rPr>
          <w:sz w:val="28"/>
          <w:szCs w:val="28"/>
        </w:rPr>
        <w:t>ликвидации  чрезвычайных сит</w:t>
      </w:r>
      <w:r w:rsidR="007E6A49" w:rsidRPr="00581A75">
        <w:rPr>
          <w:sz w:val="28"/>
          <w:szCs w:val="28"/>
        </w:rPr>
        <w:t>уаций на территории  </w:t>
      </w:r>
      <w:proofErr w:type="spellStart"/>
      <w:r w:rsidR="007E6A49" w:rsidRPr="00581A75">
        <w:rPr>
          <w:sz w:val="28"/>
          <w:szCs w:val="28"/>
        </w:rPr>
        <w:t>Аламбайского</w:t>
      </w:r>
      <w:proofErr w:type="spellEnd"/>
      <w:r w:rsidRPr="00581A75">
        <w:rPr>
          <w:sz w:val="28"/>
          <w:szCs w:val="28"/>
        </w:rPr>
        <w:t xml:space="preserve"> сельсовета (приложение 2).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3. Рекомендовать руководителям предприятий, учреждений и организаций, ведущих свою деятельность на территории   </w:t>
      </w:r>
      <w:proofErr w:type="spellStart"/>
      <w:r w:rsidR="007E6A49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3.1.Создать соответствующие резервы материальных ресурсов для ликвидации чрезвычайных  ситуаций.</w:t>
      </w:r>
    </w:p>
    <w:p w:rsidR="00581A75" w:rsidRPr="00581A75" w:rsidRDefault="00581A75" w:rsidP="00581A75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           4. Постановление №16 от 06.07.2018  Об утверждении порядка создания</w:t>
      </w:r>
      <w:proofErr w:type="gramStart"/>
      <w:r w:rsidRPr="00581A75">
        <w:rPr>
          <w:color w:val="222222"/>
          <w:sz w:val="28"/>
          <w:szCs w:val="28"/>
        </w:rPr>
        <w:t xml:space="preserve"> ,</w:t>
      </w:r>
      <w:proofErr w:type="gramEnd"/>
      <w:r w:rsidRPr="00581A75">
        <w:rPr>
          <w:color w:val="222222"/>
          <w:sz w:val="28"/>
          <w:szCs w:val="28"/>
        </w:rPr>
        <w:t xml:space="preserve"> хранения 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 считать утратившим силу.</w:t>
      </w:r>
    </w:p>
    <w:p w:rsidR="0089453B" w:rsidRPr="00581A75" w:rsidRDefault="00581A75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5</w:t>
      </w:r>
      <w:r w:rsidR="0089453B" w:rsidRPr="00581A75">
        <w:rPr>
          <w:color w:val="222222"/>
          <w:sz w:val="28"/>
          <w:szCs w:val="28"/>
        </w:rPr>
        <w:t>. Обнародовать настоящее постановление  в установленном законом порядке.</w:t>
      </w:r>
    </w:p>
    <w:p w:rsidR="0089453B" w:rsidRPr="00581A75" w:rsidRDefault="00581A75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6</w:t>
      </w:r>
      <w:r w:rsidR="0089453B" w:rsidRPr="00581A75">
        <w:rPr>
          <w:color w:val="222222"/>
          <w:sz w:val="28"/>
          <w:szCs w:val="28"/>
        </w:rPr>
        <w:t xml:space="preserve">. </w:t>
      </w:r>
      <w:proofErr w:type="gramStart"/>
      <w:r w:rsidR="0089453B" w:rsidRPr="00581A75">
        <w:rPr>
          <w:color w:val="222222"/>
          <w:sz w:val="28"/>
          <w:szCs w:val="28"/>
        </w:rPr>
        <w:t>Контроль за</w:t>
      </w:r>
      <w:proofErr w:type="gramEnd"/>
      <w:r w:rsidR="0089453B" w:rsidRPr="00581A75">
        <w:rPr>
          <w:color w:val="222222"/>
          <w:sz w:val="28"/>
          <w:szCs w:val="28"/>
        </w:rPr>
        <w:t xml:space="preserve"> выполнением  данного постановления  оставляю за собой.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89453B" w:rsidRP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proofErr w:type="gramStart"/>
      <w:r w:rsidRPr="00581A75">
        <w:rPr>
          <w:color w:val="222222"/>
          <w:sz w:val="28"/>
          <w:szCs w:val="28"/>
        </w:rPr>
        <w:t>Исполняющий</w:t>
      </w:r>
      <w:proofErr w:type="gramEnd"/>
      <w:r w:rsidR="007E6A49" w:rsidRPr="00581A75">
        <w:rPr>
          <w:color w:val="222222"/>
          <w:sz w:val="28"/>
          <w:szCs w:val="28"/>
        </w:rPr>
        <w:t xml:space="preserve"> обязанности </w:t>
      </w:r>
    </w:p>
    <w:p w:rsidR="0089453B" w:rsidRP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г</w:t>
      </w:r>
      <w:r w:rsidR="007E6A49" w:rsidRPr="00581A75">
        <w:rPr>
          <w:color w:val="222222"/>
          <w:sz w:val="28"/>
          <w:szCs w:val="28"/>
        </w:rPr>
        <w:t>лавы сельсовета</w:t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Pr="00581A75">
        <w:rPr>
          <w:color w:val="222222"/>
          <w:sz w:val="28"/>
          <w:szCs w:val="28"/>
        </w:rPr>
        <w:t>В.В.Попов</w:t>
      </w:r>
    </w:p>
    <w:p w:rsidR="0089453B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P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shd w:val="clear" w:color="auto" w:fill="FFFFFF"/>
        <w:ind w:left="4956"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Приложение № 1 </w:t>
      </w:r>
    </w:p>
    <w:p w:rsidR="0089453B" w:rsidRPr="00581A75" w:rsidRDefault="0089453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к постановлени</w:t>
      </w:r>
      <w:r w:rsidR="00432484" w:rsidRPr="00581A75">
        <w:rPr>
          <w:color w:val="222222"/>
          <w:sz w:val="28"/>
          <w:szCs w:val="28"/>
        </w:rPr>
        <w:t>ю администрации Аламбайского</w:t>
      </w:r>
      <w:r w:rsidRPr="00581A75">
        <w:rPr>
          <w:color w:val="222222"/>
          <w:sz w:val="28"/>
          <w:szCs w:val="28"/>
        </w:rPr>
        <w:t xml:space="preserve"> сельсовета </w:t>
      </w:r>
    </w:p>
    <w:p w:rsidR="0089453B" w:rsidRPr="00581A75" w:rsidRDefault="008932A0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 2</w:t>
      </w:r>
      <w:r w:rsidR="00581A75">
        <w:rPr>
          <w:color w:val="222222"/>
          <w:sz w:val="28"/>
          <w:szCs w:val="28"/>
        </w:rPr>
        <w:t>1.05.2021 № 13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bCs/>
          <w:color w:val="222222"/>
          <w:sz w:val="28"/>
          <w:szCs w:val="28"/>
        </w:rPr>
        <w:t>ПОРЯДОК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создания,  хранения,  использования   и   восполнения   резерва   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материальных  ресурсов для   ликвидации  чрезвычайных ситуаций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</w:t>
      </w:r>
    </w:p>
    <w:p w:rsidR="0089453B" w:rsidRPr="00581A75" w:rsidRDefault="0089453B" w:rsidP="0089453B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1.Настоящий Порядок  создания,  хранения,  использования   и   восполнения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резерва   материальных  ресурсов  для   ликвидации  чрезвычайных ситуаций 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 (далее - Порядок) разработан в соответствии с  Постановлением  Правительства Российской Федерации  от 10 ноября 1996 года № 1340 «О порядке создания и использования резервов   материальных  ресурсов  для   ликвидации  чрезвычайных ситуаций природного  и  техногенного характера».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2. </w:t>
      </w:r>
      <w:proofErr w:type="gramStart"/>
      <w:r w:rsidRPr="00581A75">
        <w:rPr>
          <w:color w:val="222222"/>
          <w:sz w:val="28"/>
          <w:szCs w:val="28"/>
        </w:rPr>
        <w:t>Резерв материальных ресурсов для ликвидации чрезвычайных ситуаций 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  (далее - резерв) является особым запасом материальных ресурсов, предназначенных для экстренного привлечения необходимых средств для первоочередного жизнеобеспечения пострадавшего населения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и материального обеспечения аварийно-спасательных и аварийно-восстановительных работ в случае возникновения чрезвычайных ситуаций на территории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сельсовета, а также при ликвидации угрозы и последствий чрезвычайных ситуаций.</w:t>
      </w:r>
      <w:proofErr w:type="gramEnd"/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 настоящем Порядке используются следующие термины и определения: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Cs/>
          <w:color w:val="222222"/>
          <w:sz w:val="28"/>
          <w:szCs w:val="28"/>
        </w:rPr>
        <w:t>- поставка материальных ресурсов в резерв поселения</w:t>
      </w:r>
      <w:r w:rsidRPr="00581A75">
        <w:rPr>
          <w:color w:val="222222"/>
          <w:sz w:val="28"/>
          <w:szCs w:val="28"/>
        </w:rPr>
        <w:t xml:space="preserve"> - закупка и (или) отгрузка (доставка) материальных ресурсов в организации для  хранения;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закладка материальных ресурсов в резерв поселения</w:t>
      </w:r>
      <w:r w:rsidRPr="00581A75">
        <w:rPr>
          <w:color w:val="222222"/>
          <w:sz w:val="28"/>
          <w:szCs w:val="28"/>
        </w:rPr>
        <w:t xml:space="preserve"> - принятие материальных ресурсов для хранения в резерве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выпуск материальных ресурсов из резерва поселения</w:t>
      </w:r>
      <w:r w:rsidRPr="00581A75">
        <w:rPr>
          <w:color w:val="222222"/>
          <w:sz w:val="28"/>
          <w:szCs w:val="28"/>
        </w:rPr>
        <w:t xml:space="preserve"> - реализация или безвозмездная передача материальных ресурсов резерва поселения определенному получателю (потребителю);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ответственное хранение материальных ресурсов резерва поселения</w:t>
      </w:r>
      <w:r w:rsidRPr="00581A75">
        <w:rPr>
          <w:color w:val="222222"/>
          <w:sz w:val="28"/>
          <w:szCs w:val="28"/>
        </w:rPr>
        <w:t xml:space="preserve"> - хранение заложенных в резерв поселения материальных ресурсов у поставщика (производителя) или получателя (потребителя) без предоставления ему права пользования этими материальными ресурсами до принятия решения  о  выпуске их из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lastRenderedPageBreak/>
        <w:t xml:space="preserve">- </w:t>
      </w:r>
      <w:r w:rsidRPr="00581A75">
        <w:rPr>
          <w:bCs/>
          <w:iCs/>
          <w:color w:val="222222"/>
          <w:sz w:val="28"/>
          <w:szCs w:val="28"/>
        </w:rPr>
        <w:t>ответственные хранители</w:t>
      </w:r>
      <w:r w:rsidRPr="00581A75">
        <w:rPr>
          <w:color w:val="222222"/>
          <w:sz w:val="28"/>
          <w:szCs w:val="28"/>
        </w:rPr>
        <w:t xml:space="preserve"> - юридические и физические лица, осуществляющие ответственное хранение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освежение запасов резерва поселения</w:t>
      </w:r>
      <w:r w:rsidRPr="00581A75">
        <w:rPr>
          <w:color w:val="222222"/>
          <w:sz w:val="28"/>
          <w:szCs w:val="28"/>
        </w:rPr>
        <w:t xml:space="preserve"> - выпуск материальных ресурсов из резерва поселения в связи с истечением установленного срока хранения или вследствие возникновения обстоятельств, могущих повлечь за собой их порчу или ухудшение до истечения установленного срока их хранения, при одновременной поставке и закладке в резерв поселения равного количества аналогичных материальных ресурсов;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заимствование материальных ресурсов из резерва поселения</w:t>
      </w:r>
      <w:r w:rsidRPr="00581A75">
        <w:rPr>
          <w:color w:val="222222"/>
          <w:sz w:val="28"/>
          <w:szCs w:val="28"/>
        </w:rPr>
        <w:t xml:space="preserve"> - выпуск материальных ресурсов из резерва поселения с последующим возвратом в резерв поселения равного количества аналогичных материальных ресурсов.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3. Резерв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создается из запасов продовольствия, медицинского имущества,   средств индивидуальной защиты, других материальных ресурсов.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4. Номенклатура и объем материальных ресурсов резерва п</w:t>
      </w:r>
      <w:r w:rsidR="00EB0F73" w:rsidRPr="00581A75">
        <w:rPr>
          <w:color w:val="222222"/>
          <w:sz w:val="28"/>
          <w:szCs w:val="28"/>
        </w:rPr>
        <w:t xml:space="preserve">оселения утверждаются  главой  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и устанавливаются исходя из прогнозируемых видов и масштабов чрезвычайных ситуаций, предполагаемого объема работ по их  ликвидации, а также максимально возможного использования имеющихся сил и сре</w:t>
      </w:r>
      <w:proofErr w:type="gramStart"/>
      <w:r w:rsidRPr="00581A75">
        <w:rPr>
          <w:color w:val="222222"/>
          <w:sz w:val="28"/>
          <w:szCs w:val="28"/>
        </w:rPr>
        <w:t>дств дл</w:t>
      </w:r>
      <w:proofErr w:type="gramEnd"/>
      <w:r w:rsidRPr="00581A75">
        <w:rPr>
          <w:color w:val="222222"/>
          <w:sz w:val="28"/>
          <w:szCs w:val="28"/>
        </w:rPr>
        <w:t>я  ликвидации  чрезвычайных ситуаций.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5. В случае возникновения чрезвычайных ситуаций поставка, выпуск материальных ресурсов из резерва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для  ликвидации  чрезвычайных ситуаций на территории сельского поселения, доставка и кратковременное хранение материальных ресурсов для первоочередного жизнеобеспечения пострадавших граждан могут осуществляться за счет средств резервного фонда администрации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6.Управление     резервом      поселения       осуществляет</w:t>
      </w:r>
      <w:r w:rsidR="00EB0F73" w:rsidRPr="00581A75">
        <w:rPr>
          <w:color w:val="222222"/>
          <w:sz w:val="28"/>
          <w:szCs w:val="28"/>
        </w:rPr>
        <w:t xml:space="preserve">     администрация 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через комиссию по предупреждению и  ликвидации  чрезвычайных ситуаций и обеспечению пожарной безопасности при администрации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(далее - комиссия).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Комиссия вносит  главе 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предложения: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- по номенклатуре и объему материальных ресурсов резерва поселения, местам их размещения;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- по выпуску, </w:t>
      </w:r>
      <w:proofErr w:type="spellStart"/>
      <w:r w:rsidRPr="00581A75">
        <w:rPr>
          <w:color w:val="222222"/>
          <w:sz w:val="28"/>
          <w:szCs w:val="28"/>
        </w:rPr>
        <w:t>разбронированию</w:t>
      </w:r>
      <w:proofErr w:type="spellEnd"/>
      <w:r w:rsidRPr="00581A75">
        <w:rPr>
          <w:color w:val="222222"/>
          <w:sz w:val="28"/>
          <w:szCs w:val="28"/>
        </w:rPr>
        <w:t xml:space="preserve">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- по формированию, хранению и обслуживанию материальных ресурсов резерва поселения в проект бюджета  сельского  поселения на соответствующий год.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 Администрация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7.1. прорабатывает вопросы по номенклатуре и объему материальных ресурсов резерва поселения  с  организациями и структурными подразделениями администрации  сельского  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7.2. вносит в комиссию предложения по </w:t>
      </w:r>
      <w:proofErr w:type="spellStart"/>
      <w:r w:rsidRPr="00581A75">
        <w:rPr>
          <w:color w:val="222222"/>
          <w:sz w:val="28"/>
          <w:szCs w:val="28"/>
        </w:rPr>
        <w:t>разбронированию</w:t>
      </w:r>
      <w:proofErr w:type="spellEnd"/>
      <w:r w:rsidRPr="00581A75">
        <w:rPr>
          <w:color w:val="222222"/>
          <w:sz w:val="28"/>
          <w:szCs w:val="28"/>
        </w:rPr>
        <w:t>, пополнению, освежению, замене материальных ресурсов резерва поселения;  по  определению ответственных хранителей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7.3. заключает договоры на поставку, ответственное хранение и заимствование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7.4. ведет учет и отчетность по операциям с материальными ресурсами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7.5. обеспечивает поддержание резерва поселения  в  постоянной готовности к использованию;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7.6. проводит работу по определению поставщиков в целях заключения с ними муниципальных контрактов;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7.7. организует доставку материальных ресурсов резерва поселения  потребителям  в места чрезвычайных ситуаций.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          8. Запасы  материальных  ресурсов резерва  поселения  размещаются в организациях, имеющих возможность  для  хранения.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Материальные  ресурсы резерва  поселения  могут храниться в промышленных, транспортных, сельскохозяйственных, снабженческо-бытовых и иных организациях независимо от форм собственности и организационно-правовых форм на договорной основе.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Возмещение затрат организациям, осуществляющим на договорной основе ответственное  хранение  резерва  поселения, предусматривается и производится за счет средств бюджета   сельсовета.</w:t>
      </w:r>
    </w:p>
    <w:p w:rsidR="0089453B" w:rsidRPr="00581A75" w:rsidRDefault="0089453B" w:rsidP="00EB0F73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9. Выпуск  материальных  ресурсов из резерва  поселения  осуществляется на основании распоряжения  главы 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 Выпуск  материальных  ресурсов из резерва  поселения  производится: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а) в связи с их освежением и заменой;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б) в порядке их </w:t>
      </w:r>
      <w:proofErr w:type="spellStart"/>
      <w:r w:rsidRPr="00581A75">
        <w:rPr>
          <w:color w:val="222222"/>
          <w:sz w:val="28"/>
          <w:szCs w:val="28"/>
        </w:rPr>
        <w:t>разбронирования</w:t>
      </w:r>
      <w:proofErr w:type="spellEnd"/>
      <w:r w:rsidRPr="00581A75">
        <w:rPr>
          <w:color w:val="222222"/>
          <w:sz w:val="28"/>
          <w:szCs w:val="28"/>
        </w:rPr>
        <w:t>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в)  для   ликвидации  чрезвычайных ситуаций, их угрозы  и  последствий;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г) для первоочередного жизнеобеспечения пострадавшего населения;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д) для  материального  обеспечения аварийно-спасательных  и  аварийно-восстановительных работ в случае возникновения чрезвычайных ситуаций 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Предложения по выпуску  материальных  ресурсов из  резерва   поселения  готовит уполномоченный на решение задач в области гражданской обороны администрации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 и  представляет их в комиссию для решения соответствующего вопроса.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 случае возникновения на территории  поселения  чрезвычайной ситуации техногенного характера расходы по выпуску  материальных  ресурсов из  резерва   поселения  возмещаются за счет средств  и  имущества хозяйствующего субъекта, виновного в возникновении на территории  сельского   поселения  чрезвычайной ситуации, при установлении такой вины.</w:t>
      </w:r>
    </w:p>
    <w:p w:rsidR="0089453B" w:rsidRPr="00581A75" w:rsidRDefault="0089453B" w:rsidP="00EB0F73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>10. По</w:t>
      </w:r>
      <w:r w:rsidR="00EB0F73" w:rsidRPr="00581A75">
        <w:rPr>
          <w:color w:val="222222"/>
          <w:sz w:val="28"/>
          <w:szCs w:val="28"/>
        </w:rPr>
        <w:t xml:space="preserve">  </w:t>
      </w:r>
      <w:r w:rsidRPr="00581A75">
        <w:rPr>
          <w:color w:val="222222"/>
          <w:sz w:val="28"/>
          <w:szCs w:val="28"/>
        </w:rPr>
        <w:t xml:space="preserve">операциям     с   материальными   ресурсами   резерва     поселения  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организации несут ответственность в порядке, установленном законодательством Российской Федерации  и  договором.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11.Методическое    руководство   созданием,  хранением,  использованием и восполнением резерва   поселени</w:t>
      </w:r>
      <w:r w:rsidR="00EB0F73" w:rsidRPr="00581A75">
        <w:rPr>
          <w:color w:val="222222"/>
          <w:sz w:val="28"/>
          <w:szCs w:val="28"/>
        </w:rPr>
        <w:t>я  осуществляет администрация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Default="0089453B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Pr="00581A75" w:rsidRDefault="00581A75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EB0F73" w:rsidRPr="00581A75" w:rsidRDefault="00EB0F73" w:rsidP="0089453B">
      <w:pPr>
        <w:shd w:val="clear" w:color="auto" w:fill="FFFFFF"/>
        <w:ind w:left="4956" w:firstLine="708"/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shd w:val="clear" w:color="auto" w:fill="FFFFFF"/>
        <w:ind w:left="4956"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Приложение № 2 </w:t>
      </w:r>
    </w:p>
    <w:p w:rsidR="0089453B" w:rsidRPr="00581A75" w:rsidRDefault="0089453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к постановлени</w:t>
      </w:r>
      <w:r w:rsidR="00EB0F73" w:rsidRPr="00581A75">
        <w:rPr>
          <w:color w:val="222222"/>
          <w:sz w:val="28"/>
          <w:szCs w:val="28"/>
        </w:rPr>
        <w:t xml:space="preserve">ю администрации 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</w:p>
    <w:p w:rsidR="0089453B" w:rsidRPr="00581A75" w:rsidRDefault="0089453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от </w:t>
      </w:r>
      <w:bookmarkStart w:id="0" w:name="_GoBack"/>
      <w:bookmarkEnd w:id="0"/>
      <w:r w:rsidR="00581A75">
        <w:rPr>
          <w:color w:val="222222"/>
          <w:sz w:val="28"/>
          <w:szCs w:val="28"/>
        </w:rPr>
        <w:t>11.05.2021 № 13</w:t>
      </w:r>
    </w:p>
    <w:p w:rsidR="001B48F4" w:rsidRPr="00581A75" w:rsidRDefault="001B48F4" w:rsidP="0089453B">
      <w:pPr>
        <w:jc w:val="both"/>
        <w:rPr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sz w:val="28"/>
          <w:szCs w:val="28"/>
        </w:rPr>
      </w:pPr>
      <w:r w:rsidRPr="00581A75">
        <w:rPr>
          <w:sz w:val="28"/>
          <w:szCs w:val="28"/>
        </w:rPr>
        <w:t>Номенклатура и объем резервов материальных ресурсов</w:t>
      </w:r>
    </w:p>
    <w:p w:rsidR="00581A75" w:rsidRDefault="001B48F4" w:rsidP="001B48F4">
      <w:pPr>
        <w:jc w:val="center"/>
        <w:rPr>
          <w:sz w:val="28"/>
          <w:szCs w:val="28"/>
        </w:rPr>
      </w:pPr>
      <w:r w:rsidRPr="00581A75">
        <w:rPr>
          <w:sz w:val="28"/>
          <w:szCs w:val="28"/>
        </w:rPr>
        <w:t>для ликвидации чрезвычайных сит</w:t>
      </w:r>
      <w:r w:rsidR="00EB0F73" w:rsidRPr="00581A75">
        <w:rPr>
          <w:sz w:val="28"/>
          <w:szCs w:val="28"/>
        </w:rPr>
        <w:t xml:space="preserve">уаций на  территории </w:t>
      </w:r>
    </w:p>
    <w:p w:rsidR="001B48F4" w:rsidRPr="00581A75" w:rsidRDefault="00EB0F73" w:rsidP="001B48F4">
      <w:pPr>
        <w:jc w:val="center"/>
        <w:rPr>
          <w:sz w:val="28"/>
          <w:szCs w:val="28"/>
        </w:rPr>
      </w:pPr>
      <w:proofErr w:type="spellStart"/>
      <w:r w:rsidRPr="00581A75">
        <w:rPr>
          <w:sz w:val="28"/>
          <w:szCs w:val="28"/>
        </w:rPr>
        <w:t>Аламбайского</w:t>
      </w:r>
      <w:proofErr w:type="spellEnd"/>
      <w:r w:rsidR="001B48F4" w:rsidRPr="00581A75">
        <w:rPr>
          <w:sz w:val="28"/>
          <w:szCs w:val="28"/>
        </w:rPr>
        <w:t xml:space="preserve"> сельсовета</w:t>
      </w:r>
    </w:p>
    <w:p w:rsidR="001B48F4" w:rsidRPr="00581A75" w:rsidRDefault="001B48F4" w:rsidP="001B48F4">
      <w:pPr>
        <w:jc w:val="center"/>
        <w:rPr>
          <w:sz w:val="28"/>
          <w:szCs w:val="28"/>
        </w:rPr>
      </w:pPr>
      <w:proofErr w:type="spellStart"/>
      <w:r w:rsidRPr="00581A75">
        <w:rPr>
          <w:sz w:val="28"/>
          <w:szCs w:val="28"/>
        </w:rPr>
        <w:t>Заринского</w:t>
      </w:r>
      <w:proofErr w:type="spellEnd"/>
      <w:r w:rsidRPr="00581A75">
        <w:rPr>
          <w:sz w:val="28"/>
          <w:szCs w:val="28"/>
        </w:rPr>
        <w:t xml:space="preserve"> района Алтайского края</w:t>
      </w:r>
    </w:p>
    <w:p w:rsidR="001B48F4" w:rsidRPr="00581A75" w:rsidRDefault="001B48F4" w:rsidP="001B48F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5330"/>
        <w:gridCol w:w="1841"/>
        <w:gridCol w:w="1806"/>
      </w:tblGrid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81A7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81A7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Лопаты саперные, пехотные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Хлеб белый из пшеничной муки 1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81A75">
              <w:rPr>
                <w:sz w:val="28"/>
                <w:szCs w:val="28"/>
                <w:lang w:eastAsia="en-US"/>
              </w:rPr>
              <w:t>кг</w:t>
            </w:r>
            <w:proofErr w:type="gramEnd"/>
            <w:r w:rsidRPr="00581A7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Крупа разная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81A75">
              <w:rPr>
                <w:sz w:val="28"/>
                <w:szCs w:val="28"/>
                <w:lang w:eastAsia="en-US"/>
              </w:rPr>
              <w:t>кг</w:t>
            </w:r>
            <w:proofErr w:type="gramEnd"/>
            <w:r w:rsidRPr="00581A7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81A75">
              <w:rPr>
                <w:sz w:val="28"/>
                <w:szCs w:val="28"/>
                <w:lang w:eastAsia="en-US"/>
              </w:rPr>
              <w:t>кг</w:t>
            </w:r>
            <w:proofErr w:type="gramEnd"/>
            <w:r w:rsidRPr="00581A7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81A75">
              <w:rPr>
                <w:sz w:val="28"/>
                <w:szCs w:val="28"/>
                <w:lang w:eastAsia="en-US"/>
              </w:rPr>
              <w:t>кг</w:t>
            </w:r>
            <w:proofErr w:type="gramEnd"/>
            <w:r w:rsidRPr="00581A7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Запасы иных продуктов питания</w:t>
            </w:r>
            <w:r w:rsidR="0089453B" w:rsidRPr="00581A75">
              <w:rPr>
                <w:sz w:val="28"/>
                <w:szCs w:val="28"/>
                <w:lang w:eastAsia="en-US"/>
              </w:rPr>
              <w:t>, медикаменты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48F4" w:rsidRPr="00581A75" w:rsidRDefault="001B48F4" w:rsidP="001B48F4">
      <w:pPr>
        <w:jc w:val="center"/>
        <w:rPr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BE157A" w:rsidRPr="00581A75" w:rsidRDefault="00BE157A" w:rsidP="001B48F4">
      <w:pPr>
        <w:rPr>
          <w:sz w:val="28"/>
          <w:szCs w:val="28"/>
        </w:rPr>
      </w:pPr>
    </w:p>
    <w:sectPr w:rsidR="00BE157A" w:rsidRPr="00581A75" w:rsidSect="0049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644"/>
    <w:multiLevelType w:val="hybridMultilevel"/>
    <w:tmpl w:val="9F9A736E"/>
    <w:lvl w:ilvl="0" w:tplc="C8248F9A">
      <w:start w:val="3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B57"/>
    <w:rsid w:val="00050C30"/>
    <w:rsid w:val="000733FD"/>
    <w:rsid w:val="000F34A4"/>
    <w:rsid w:val="00105B57"/>
    <w:rsid w:val="001B48F4"/>
    <w:rsid w:val="002B54AA"/>
    <w:rsid w:val="002D0622"/>
    <w:rsid w:val="00432484"/>
    <w:rsid w:val="00491E37"/>
    <w:rsid w:val="00581A75"/>
    <w:rsid w:val="0066234D"/>
    <w:rsid w:val="007E6A49"/>
    <w:rsid w:val="008932A0"/>
    <w:rsid w:val="0089453B"/>
    <w:rsid w:val="0093339F"/>
    <w:rsid w:val="009C019F"/>
    <w:rsid w:val="00BB17BE"/>
    <w:rsid w:val="00BE157A"/>
    <w:rsid w:val="00CB6353"/>
    <w:rsid w:val="00E63BF2"/>
    <w:rsid w:val="00EB0F73"/>
    <w:rsid w:val="00FA13B7"/>
    <w:rsid w:val="00FC015F"/>
    <w:rsid w:val="00FE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8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48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48F4"/>
    <w:pPr>
      <w:ind w:left="720" w:firstLine="357"/>
      <w:contextualSpacing/>
      <w:jc w:val="both"/>
    </w:pPr>
    <w:rPr>
      <w:rFonts w:eastAsia="Calibri" w:cs="Arial"/>
      <w:sz w:val="28"/>
      <w:lang w:val="en-US" w:eastAsia="en-US" w:bidi="en-US"/>
    </w:rPr>
  </w:style>
  <w:style w:type="table" w:styleId="a6">
    <w:name w:val="Table Grid"/>
    <w:basedOn w:val="a1"/>
    <w:uiPriority w:val="59"/>
    <w:rsid w:val="001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8F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48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48F4"/>
    <w:pPr>
      <w:ind w:left="720" w:firstLine="357"/>
      <w:contextualSpacing/>
      <w:jc w:val="both"/>
    </w:pPr>
    <w:rPr>
      <w:rFonts w:eastAsia="Calibri" w:cs="Arial"/>
      <w:sz w:val="28"/>
      <w:lang w:val="en-US" w:eastAsia="en-US" w:bidi="en-US"/>
    </w:rPr>
  </w:style>
  <w:style w:type="table" w:styleId="a6">
    <w:name w:val="Table Grid"/>
    <w:basedOn w:val="a1"/>
    <w:uiPriority w:val="59"/>
    <w:rsid w:val="001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Alambay</cp:lastModifiedBy>
  <cp:revision>3</cp:revision>
  <cp:lastPrinted>2021-06-05T05:28:00Z</cp:lastPrinted>
  <dcterms:created xsi:type="dcterms:W3CDTF">2021-06-04T09:33:00Z</dcterms:created>
  <dcterms:modified xsi:type="dcterms:W3CDTF">2021-06-05T05:29:00Z</dcterms:modified>
</cp:coreProperties>
</file>