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ED" w:rsidRDefault="00A61138" w:rsidP="00FB03E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 xml:space="preserve">Отчёт о работе администрации </w:t>
      </w:r>
      <w:proofErr w:type="spellStart"/>
      <w:r w:rsidRPr="00FB03ED">
        <w:rPr>
          <w:rFonts w:ascii="Times New Roman" w:hAnsi="Times New Roman"/>
          <w:sz w:val="26"/>
          <w:szCs w:val="26"/>
        </w:rPr>
        <w:t>Гришинского</w:t>
      </w:r>
      <w:proofErr w:type="spellEnd"/>
      <w:r w:rsidRPr="00FB03ED">
        <w:rPr>
          <w:rFonts w:ascii="Times New Roman" w:hAnsi="Times New Roman"/>
          <w:sz w:val="26"/>
          <w:szCs w:val="26"/>
        </w:rPr>
        <w:t xml:space="preserve"> сельсовета </w:t>
      </w:r>
    </w:p>
    <w:p w:rsidR="00A61138" w:rsidRDefault="00A61138" w:rsidP="00FB03E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FB03ED">
        <w:rPr>
          <w:rFonts w:ascii="Times New Roman" w:hAnsi="Times New Roman"/>
          <w:sz w:val="26"/>
          <w:szCs w:val="26"/>
        </w:rPr>
        <w:t>Заринског</w:t>
      </w:r>
      <w:r w:rsidR="00AD25F7">
        <w:rPr>
          <w:rFonts w:ascii="Times New Roman" w:hAnsi="Times New Roman"/>
          <w:sz w:val="26"/>
          <w:szCs w:val="26"/>
        </w:rPr>
        <w:t>о</w:t>
      </w:r>
      <w:proofErr w:type="spellEnd"/>
      <w:r w:rsidR="00AD25F7">
        <w:rPr>
          <w:rFonts w:ascii="Times New Roman" w:hAnsi="Times New Roman"/>
          <w:sz w:val="26"/>
          <w:szCs w:val="26"/>
        </w:rPr>
        <w:t xml:space="preserve"> района Алтайского края за 2018</w:t>
      </w:r>
      <w:r w:rsidRPr="00FB03ED">
        <w:rPr>
          <w:rFonts w:ascii="Times New Roman" w:hAnsi="Times New Roman"/>
          <w:sz w:val="26"/>
          <w:szCs w:val="26"/>
        </w:rPr>
        <w:t xml:space="preserve"> год</w:t>
      </w:r>
    </w:p>
    <w:p w:rsidR="00FB03ED" w:rsidRPr="00FB03ED" w:rsidRDefault="00FB03ED" w:rsidP="00FB03E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Главными задачами в работе администрации сельсовета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Гришинский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Заринского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района Алтайского края и другими Федеральными и краевыми правовыми актами.</w:t>
      </w:r>
      <w:r w:rsidRPr="00FB03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В ходе выполнения Федерального закона от 06.10.2003 № 131-ФЗ «Об общих принципах организации местного самоуправления в Российской Федерации» администраци</w:t>
      </w:r>
      <w:r w:rsidR="00AD25F7">
        <w:rPr>
          <w:rFonts w:ascii="Times New Roman" w:hAnsi="Times New Roman"/>
          <w:color w:val="000000"/>
          <w:sz w:val="26"/>
          <w:szCs w:val="26"/>
        </w:rPr>
        <w:t xml:space="preserve">ей </w:t>
      </w:r>
      <w:proofErr w:type="spellStart"/>
      <w:r w:rsidR="00AD25F7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="00AD25F7">
        <w:rPr>
          <w:rFonts w:ascii="Times New Roman" w:hAnsi="Times New Roman"/>
          <w:color w:val="000000"/>
          <w:sz w:val="26"/>
          <w:szCs w:val="26"/>
        </w:rPr>
        <w:t xml:space="preserve"> сельсовета в 2018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году решались правовые, финансовые и организационные задачи.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В рамках нормотворческой деятельности з</w:t>
      </w:r>
      <w:r w:rsidR="00AD25F7">
        <w:rPr>
          <w:rFonts w:ascii="Times New Roman" w:hAnsi="Times New Roman"/>
          <w:color w:val="000000"/>
          <w:sz w:val="26"/>
          <w:szCs w:val="26"/>
        </w:rPr>
        <w:t>а отчетный период проведено  10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заседаний Собрани</w:t>
      </w:r>
      <w:r w:rsidR="00FB03ED">
        <w:rPr>
          <w:rFonts w:ascii="Times New Roman" w:hAnsi="Times New Roman"/>
          <w:color w:val="000000"/>
          <w:sz w:val="26"/>
          <w:szCs w:val="26"/>
        </w:rPr>
        <w:t>я</w:t>
      </w:r>
      <w:r w:rsidR="00AD25F7">
        <w:rPr>
          <w:rFonts w:ascii="Times New Roman" w:hAnsi="Times New Roman"/>
          <w:color w:val="000000"/>
          <w:sz w:val="26"/>
          <w:szCs w:val="26"/>
        </w:rPr>
        <w:t xml:space="preserve"> депутатов,  принято 64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постановлени</w:t>
      </w:r>
      <w:r w:rsidR="00FB03ED">
        <w:rPr>
          <w:rFonts w:ascii="Times New Roman" w:hAnsi="Times New Roman"/>
          <w:color w:val="000000"/>
          <w:sz w:val="26"/>
          <w:szCs w:val="26"/>
        </w:rPr>
        <w:t>й</w:t>
      </w:r>
      <w:r w:rsidRPr="00FB03ED">
        <w:rPr>
          <w:rFonts w:ascii="Times New Roman" w:hAnsi="Times New Roman"/>
          <w:color w:val="000000"/>
          <w:sz w:val="26"/>
          <w:szCs w:val="26"/>
        </w:rPr>
        <w:t>, 16 распоряжени</w:t>
      </w:r>
      <w:r w:rsidR="00FB03ED">
        <w:rPr>
          <w:rFonts w:ascii="Times New Roman" w:hAnsi="Times New Roman"/>
          <w:color w:val="000000"/>
          <w:sz w:val="26"/>
          <w:szCs w:val="26"/>
        </w:rPr>
        <w:t>й</w:t>
      </w:r>
      <w:r w:rsidR="00AD25F7">
        <w:rPr>
          <w:rFonts w:ascii="Times New Roman" w:hAnsi="Times New Roman"/>
          <w:color w:val="000000"/>
          <w:sz w:val="26"/>
          <w:szCs w:val="26"/>
        </w:rPr>
        <w:t xml:space="preserve"> по личному составу, 55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распоряжений по основной деятельности, разработаны и приняты</w:t>
      </w:r>
      <w:r w:rsidR="00193AED"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3AED" w:rsidRPr="00FB03ED">
        <w:rPr>
          <w:rFonts w:ascii="Times New Roman" w:hAnsi="Times New Roman"/>
          <w:sz w:val="26"/>
          <w:szCs w:val="26"/>
        </w:rPr>
        <w:t>3</w:t>
      </w:r>
      <w:r w:rsidR="00FB03ED">
        <w:rPr>
          <w:rFonts w:ascii="Times New Roman" w:hAnsi="Times New Roman"/>
          <w:sz w:val="26"/>
          <w:szCs w:val="26"/>
        </w:rPr>
        <w:t xml:space="preserve"> административных</w:t>
      </w:r>
      <w:r w:rsidRPr="00FB03ED">
        <w:rPr>
          <w:rFonts w:ascii="Times New Roman" w:hAnsi="Times New Roman"/>
          <w:sz w:val="26"/>
          <w:szCs w:val="26"/>
        </w:rPr>
        <w:t xml:space="preserve"> регламент</w:t>
      </w:r>
      <w:r w:rsidR="00193AED" w:rsidRPr="00FB03ED">
        <w:rPr>
          <w:rFonts w:ascii="Times New Roman" w:hAnsi="Times New Roman"/>
          <w:sz w:val="26"/>
          <w:szCs w:val="26"/>
        </w:rPr>
        <w:t>а</w:t>
      </w:r>
      <w:r w:rsidR="00FB03ED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муниципальных услуг. </w:t>
      </w:r>
      <w:r w:rsidR="00AD25F7">
        <w:rPr>
          <w:rFonts w:ascii="Times New Roman" w:hAnsi="Times New Roman"/>
          <w:color w:val="000000"/>
          <w:sz w:val="26"/>
          <w:szCs w:val="26"/>
        </w:rPr>
        <w:t>За 2018 год выдано  278 справок, совершено 80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нотариальных действи</w:t>
      </w:r>
      <w:r w:rsidR="00FB03ED">
        <w:rPr>
          <w:rFonts w:ascii="Times New Roman" w:hAnsi="Times New Roman"/>
          <w:color w:val="000000"/>
          <w:sz w:val="26"/>
          <w:szCs w:val="26"/>
        </w:rPr>
        <w:t>я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. Проекты решений Собрания депутатов 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сельсовета и постановлений администрации направляются в прокуратуру района.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spellStart"/>
      <w:r w:rsidR="008274BF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="008274BF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  <w:r w:rsidRPr="00FB03ED">
        <w:rPr>
          <w:rFonts w:ascii="Times New Roman" w:hAnsi="Times New Roman"/>
          <w:color w:val="000000"/>
          <w:sz w:val="26"/>
          <w:szCs w:val="26"/>
        </w:rPr>
        <w:t>, где размещаются нормативные документы.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Хотелось бы озвучить некоторые статистические данные по сельсовету.</w:t>
      </w:r>
    </w:p>
    <w:p w:rsidR="00A61138" w:rsidRPr="00FB03ED" w:rsidRDefault="00A61138" w:rsidP="00FB03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FB03ED">
        <w:rPr>
          <w:color w:val="000000"/>
          <w:sz w:val="26"/>
          <w:szCs w:val="26"/>
        </w:rPr>
        <w:t xml:space="preserve">В состав </w:t>
      </w:r>
      <w:proofErr w:type="spellStart"/>
      <w:r w:rsidRPr="00FB03ED">
        <w:rPr>
          <w:color w:val="000000"/>
          <w:sz w:val="26"/>
          <w:szCs w:val="26"/>
        </w:rPr>
        <w:t>Гришинского</w:t>
      </w:r>
      <w:proofErr w:type="spellEnd"/>
      <w:r w:rsidRPr="00FB03ED">
        <w:rPr>
          <w:color w:val="000000"/>
          <w:sz w:val="26"/>
          <w:szCs w:val="26"/>
        </w:rPr>
        <w:t xml:space="preserve"> сельсовета входит 2 населенных пункта с. Гришино и п. </w:t>
      </w:r>
      <w:proofErr w:type="spellStart"/>
      <w:r w:rsidRPr="00FB03ED">
        <w:rPr>
          <w:color w:val="000000"/>
          <w:sz w:val="26"/>
          <w:szCs w:val="26"/>
        </w:rPr>
        <w:t>Зудилово</w:t>
      </w:r>
      <w:proofErr w:type="spellEnd"/>
      <w:r w:rsidRPr="00FB03ED">
        <w:rPr>
          <w:color w:val="000000"/>
          <w:sz w:val="26"/>
          <w:szCs w:val="26"/>
        </w:rPr>
        <w:t>, в котором на 01.01.201</w:t>
      </w:r>
      <w:r w:rsidR="00AD25F7">
        <w:rPr>
          <w:color w:val="000000"/>
          <w:sz w:val="26"/>
          <w:szCs w:val="26"/>
        </w:rPr>
        <w:t>9 числилось 476</w:t>
      </w:r>
      <w:r w:rsidRPr="00FB03ED">
        <w:rPr>
          <w:color w:val="000000"/>
          <w:sz w:val="26"/>
          <w:szCs w:val="26"/>
        </w:rPr>
        <w:t xml:space="preserve"> и  25 человек соответственно,  из них пенсионеры по возрасту 1</w:t>
      </w:r>
      <w:r w:rsidR="00AD25F7">
        <w:rPr>
          <w:color w:val="000000"/>
          <w:sz w:val="26"/>
          <w:szCs w:val="26"/>
        </w:rPr>
        <w:t>46 человек, из них 94 женщины, 52</w:t>
      </w:r>
      <w:r w:rsidRPr="00FB03ED">
        <w:rPr>
          <w:color w:val="000000"/>
          <w:sz w:val="26"/>
          <w:szCs w:val="26"/>
        </w:rPr>
        <w:t xml:space="preserve"> муж</w:t>
      </w:r>
      <w:r w:rsidR="00FB03ED">
        <w:rPr>
          <w:color w:val="000000"/>
          <w:sz w:val="26"/>
          <w:szCs w:val="26"/>
        </w:rPr>
        <w:t>ч</w:t>
      </w:r>
      <w:r w:rsidRPr="00FB03ED">
        <w:rPr>
          <w:color w:val="000000"/>
          <w:sz w:val="26"/>
          <w:szCs w:val="26"/>
        </w:rPr>
        <w:t>ины,</w:t>
      </w:r>
      <w:r w:rsidR="00FB03ED">
        <w:rPr>
          <w:color w:val="000000"/>
          <w:sz w:val="26"/>
          <w:szCs w:val="26"/>
        </w:rPr>
        <w:t xml:space="preserve"> </w:t>
      </w:r>
      <w:r w:rsidR="00AD25F7">
        <w:rPr>
          <w:color w:val="000000"/>
          <w:sz w:val="26"/>
          <w:szCs w:val="26"/>
        </w:rPr>
        <w:t>11</w:t>
      </w:r>
      <w:r w:rsidRPr="00FB03ED">
        <w:rPr>
          <w:color w:val="000000"/>
          <w:sz w:val="26"/>
          <w:szCs w:val="26"/>
        </w:rPr>
        <w:t xml:space="preserve"> человек старше 80 лет</w:t>
      </w:r>
      <w:r w:rsidR="008274BF">
        <w:rPr>
          <w:color w:val="000000"/>
          <w:sz w:val="26"/>
          <w:szCs w:val="26"/>
        </w:rPr>
        <w:t>,</w:t>
      </w:r>
      <w:r w:rsidRPr="00FB03ED">
        <w:rPr>
          <w:color w:val="000000"/>
          <w:sz w:val="26"/>
          <w:szCs w:val="26"/>
        </w:rPr>
        <w:t xml:space="preserve"> детей до 18 лет –</w:t>
      </w:r>
      <w:r w:rsidR="002B4536" w:rsidRPr="00FB03ED">
        <w:rPr>
          <w:sz w:val="26"/>
          <w:szCs w:val="26"/>
        </w:rPr>
        <w:t>7</w:t>
      </w:r>
      <w:r w:rsidR="00AD25F7">
        <w:rPr>
          <w:sz w:val="26"/>
          <w:szCs w:val="26"/>
        </w:rPr>
        <w:t>3</w:t>
      </w:r>
      <w:r w:rsidRPr="00FB03ED">
        <w:rPr>
          <w:color w:val="000000"/>
          <w:sz w:val="26"/>
          <w:szCs w:val="26"/>
        </w:rPr>
        <w:t xml:space="preserve"> человек, многодетных 4 семьи, инвалидов </w:t>
      </w:r>
      <w:r w:rsidR="002B4536" w:rsidRPr="00FB03ED">
        <w:rPr>
          <w:color w:val="000000"/>
          <w:sz w:val="26"/>
          <w:szCs w:val="26"/>
        </w:rPr>
        <w:t>44</w:t>
      </w:r>
      <w:r w:rsidRPr="00FB03ED">
        <w:rPr>
          <w:color w:val="000000"/>
          <w:sz w:val="26"/>
          <w:szCs w:val="26"/>
        </w:rPr>
        <w:t xml:space="preserve"> человек,</w:t>
      </w:r>
      <w:r w:rsidR="00AD25F7">
        <w:rPr>
          <w:color w:val="000000"/>
          <w:sz w:val="26"/>
          <w:szCs w:val="26"/>
          <w:shd w:val="clear" w:color="auto" w:fill="FFFFFF"/>
        </w:rPr>
        <w:t xml:space="preserve"> 17</w:t>
      </w:r>
      <w:r w:rsidRPr="00FB03ED">
        <w:rPr>
          <w:color w:val="000000"/>
          <w:sz w:val="26"/>
          <w:szCs w:val="26"/>
          <w:shd w:val="clear" w:color="auto" w:fill="FFFFFF"/>
        </w:rPr>
        <w:t xml:space="preserve"> учащихся </w:t>
      </w:r>
      <w:proofErr w:type="spellStart"/>
      <w:r w:rsidRPr="00FB03ED">
        <w:rPr>
          <w:color w:val="000000"/>
          <w:sz w:val="26"/>
          <w:szCs w:val="26"/>
          <w:shd w:val="clear" w:color="auto" w:fill="FFFFFF"/>
        </w:rPr>
        <w:t>Гришинской</w:t>
      </w:r>
      <w:proofErr w:type="spellEnd"/>
      <w:r w:rsidRPr="00FB03ED">
        <w:rPr>
          <w:color w:val="000000"/>
          <w:sz w:val="26"/>
          <w:szCs w:val="26"/>
          <w:shd w:val="clear" w:color="auto" w:fill="FFFFFF"/>
        </w:rPr>
        <w:t xml:space="preserve"> начальной  школы, </w:t>
      </w:r>
      <w:r w:rsidR="008274BF">
        <w:rPr>
          <w:color w:val="000000"/>
          <w:sz w:val="26"/>
          <w:szCs w:val="26"/>
          <w:shd w:val="clear" w:color="auto" w:fill="FFFFFF"/>
        </w:rPr>
        <w:t>19</w:t>
      </w:r>
      <w:r w:rsidRPr="00FB03ED">
        <w:rPr>
          <w:color w:val="000000"/>
          <w:sz w:val="26"/>
          <w:szCs w:val="26"/>
          <w:shd w:val="clear" w:color="auto" w:fill="FFFFFF"/>
        </w:rPr>
        <w:t xml:space="preserve"> дошкольников</w:t>
      </w:r>
      <w:proofErr w:type="gramEnd"/>
      <w:r w:rsidRPr="00FB03ED">
        <w:rPr>
          <w:color w:val="000000"/>
          <w:sz w:val="26"/>
          <w:szCs w:val="26"/>
          <w:shd w:val="clear" w:color="auto" w:fill="FFFFFF"/>
        </w:rPr>
        <w:t>, 6 студентов, учащи</w:t>
      </w:r>
      <w:r w:rsidR="00FB03ED">
        <w:rPr>
          <w:color w:val="000000"/>
          <w:sz w:val="26"/>
          <w:szCs w:val="26"/>
          <w:shd w:val="clear" w:color="auto" w:fill="FFFFFF"/>
        </w:rPr>
        <w:t>х</w:t>
      </w:r>
      <w:r w:rsidRPr="00FB03ED">
        <w:rPr>
          <w:color w:val="000000"/>
          <w:sz w:val="26"/>
          <w:szCs w:val="26"/>
          <w:shd w:val="clear" w:color="auto" w:fill="FFFFFF"/>
        </w:rPr>
        <w:t>ся Верх</w:t>
      </w:r>
      <w:r w:rsidR="00AD25F7">
        <w:rPr>
          <w:color w:val="000000"/>
          <w:sz w:val="26"/>
          <w:szCs w:val="26"/>
          <w:shd w:val="clear" w:color="auto" w:fill="FFFFFF"/>
        </w:rPr>
        <w:t>-</w:t>
      </w:r>
      <w:proofErr w:type="spellStart"/>
      <w:r w:rsidR="00AD25F7">
        <w:rPr>
          <w:color w:val="000000"/>
          <w:sz w:val="26"/>
          <w:szCs w:val="26"/>
          <w:shd w:val="clear" w:color="auto" w:fill="FFFFFF"/>
        </w:rPr>
        <w:t>Камышенской</w:t>
      </w:r>
      <w:proofErr w:type="spellEnd"/>
      <w:r w:rsidR="00AD25F7">
        <w:rPr>
          <w:color w:val="000000"/>
          <w:sz w:val="26"/>
          <w:szCs w:val="26"/>
          <w:shd w:val="clear" w:color="auto" w:fill="FFFFFF"/>
        </w:rPr>
        <w:t xml:space="preserve"> средней школы - 17</w:t>
      </w:r>
      <w:r w:rsidRPr="00FB03ED">
        <w:rPr>
          <w:color w:val="000000"/>
          <w:sz w:val="26"/>
          <w:szCs w:val="26"/>
          <w:shd w:val="clear" w:color="auto" w:fill="FFFFFF"/>
        </w:rPr>
        <w:t xml:space="preserve"> Население в трудоспособном возрасте </w:t>
      </w:r>
      <w:r w:rsidR="00305EF5" w:rsidRPr="00FB03ED">
        <w:rPr>
          <w:color w:val="000000"/>
          <w:sz w:val="26"/>
          <w:szCs w:val="26"/>
          <w:shd w:val="clear" w:color="auto" w:fill="FFFFFF"/>
        </w:rPr>
        <w:t>259</w:t>
      </w:r>
      <w:r w:rsidRPr="00FB03ED">
        <w:rPr>
          <w:color w:val="000000"/>
          <w:sz w:val="26"/>
          <w:szCs w:val="26"/>
          <w:shd w:val="clear" w:color="auto" w:fill="FFFFFF"/>
        </w:rPr>
        <w:t xml:space="preserve"> человек, в рядах Российской армии </w:t>
      </w:r>
      <w:r w:rsidR="008274BF">
        <w:rPr>
          <w:color w:val="000000"/>
          <w:sz w:val="26"/>
          <w:szCs w:val="26"/>
          <w:shd w:val="clear" w:color="auto" w:fill="FFFFFF"/>
        </w:rPr>
        <w:t>нет</w:t>
      </w:r>
      <w:r w:rsidR="00FB03ED">
        <w:rPr>
          <w:color w:val="000000"/>
          <w:sz w:val="26"/>
          <w:szCs w:val="26"/>
          <w:shd w:val="clear" w:color="auto" w:fill="FFFFFF"/>
        </w:rPr>
        <w:t>.</w:t>
      </w:r>
      <w:r w:rsidRPr="00FB03E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A61138" w:rsidRDefault="00A61138" w:rsidP="00FB0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4536" w:rsidRPr="00FB03ED">
        <w:rPr>
          <w:rFonts w:ascii="Times New Roman" w:hAnsi="Times New Roman"/>
          <w:color w:val="000000"/>
          <w:sz w:val="26"/>
          <w:szCs w:val="26"/>
        </w:rPr>
        <w:tab/>
      </w:r>
      <w:r w:rsidR="008274BF">
        <w:rPr>
          <w:rFonts w:ascii="Times New Roman" w:hAnsi="Times New Roman"/>
          <w:color w:val="000000"/>
          <w:sz w:val="26"/>
          <w:szCs w:val="26"/>
        </w:rPr>
        <w:t>За 2018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год на территории </w:t>
      </w:r>
      <w:proofErr w:type="spellStart"/>
      <w:r w:rsidR="00AD25F7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="00AD25F7">
        <w:rPr>
          <w:rFonts w:ascii="Times New Roman" w:hAnsi="Times New Roman"/>
          <w:color w:val="000000"/>
          <w:sz w:val="26"/>
          <w:szCs w:val="26"/>
        </w:rPr>
        <w:t xml:space="preserve"> сельсовета родился 4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ребёнок, умерло 6 человек. Демографическая ситуация в сельском поселении так же, как в целом по России, характеризуется снижением численности населения по причине естественной убыли населения.</w:t>
      </w:r>
    </w:p>
    <w:p w:rsidR="00FB03ED" w:rsidRPr="00FB03ED" w:rsidRDefault="00FB03ED" w:rsidP="00FB0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1. Исполнение доходной части местного бюджета.</w:t>
      </w:r>
    </w:p>
    <w:p w:rsidR="00EF1E76" w:rsidRPr="00FB03ED" w:rsidRDefault="00A61138" w:rsidP="00EF1E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За 201</w:t>
      </w:r>
      <w:r w:rsidR="00FB5902">
        <w:rPr>
          <w:rFonts w:ascii="Times New Roman" w:hAnsi="Times New Roman"/>
          <w:color w:val="000000"/>
          <w:sz w:val="26"/>
          <w:szCs w:val="26"/>
        </w:rPr>
        <w:t>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год в доходную часть бюджета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сельсовета поступило доходов с учетом безвозмездных поступлений в сумме </w:t>
      </w:r>
      <w:r w:rsidR="00FB5902">
        <w:rPr>
          <w:rFonts w:ascii="Times New Roman" w:hAnsi="Times New Roman"/>
          <w:color w:val="000000"/>
          <w:sz w:val="26"/>
          <w:szCs w:val="26"/>
        </w:rPr>
        <w:t>2013,40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собственных доходов </w:t>
      </w:r>
      <w:r w:rsidR="00FB5902">
        <w:rPr>
          <w:rFonts w:ascii="Times New Roman" w:hAnsi="Times New Roman"/>
          <w:color w:val="000000"/>
          <w:sz w:val="26"/>
          <w:szCs w:val="26"/>
        </w:rPr>
        <w:t>630,20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F1E7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F1E76" w:rsidRPr="00FB03ED">
        <w:rPr>
          <w:rFonts w:ascii="Times New Roman" w:hAnsi="Times New Roman"/>
          <w:color w:val="000000"/>
          <w:sz w:val="26"/>
          <w:szCs w:val="26"/>
        </w:rPr>
        <w:t xml:space="preserve">что составило </w:t>
      </w:r>
      <w:r w:rsidR="00EF1E76">
        <w:rPr>
          <w:rFonts w:ascii="Times New Roman" w:hAnsi="Times New Roman"/>
          <w:color w:val="000000"/>
          <w:sz w:val="26"/>
          <w:szCs w:val="26"/>
        </w:rPr>
        <w:t>31,2</w:t>
      </w:r>
      <w:r w:rsidR="00EF1E76" w:rsidRPr="00FB03ED">
        <w:rPr>
          <w:rFonts w:ascii="Times New Roman" w:hAnsi="Times New Roman"/>
          <w:color w:val="000000"/>
          <w:sz w:val="26"/>
          <w:szCs w:val="26"/>
        </w:rPr>
        <w:t>% от общих доходов бюджета сельсовета.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Наибольший удельный вес в общем объеме собственной доходной части занимает земельный налог, факт выполнения которого составил 10</w:t>
      </w:r>
      <w:r w:rsidR="00EF1E76">
        <w:rPr>
          <w:rFonts w:ascii="Times New Roman" w:hAnsi="Times New Roman"/>
          <w:color w:val="000000"/>
          <w:sz w:val="26"/>
          <w:szCs w:val="26"/>
        </w:rPr>
        <w:t>0</w:t>
      </w:r>
      <w:r w:rsidRPr="00FB03ED">
        <w:rPr>
          <w:rFonts w:ascii="Times New Roman" w:hAnsi="Times New Roman"/>
          <w:color w:val="000000"/>
          <w:sz w:val="26"/>
          <w:szCs w:val="26"/>
        </w:rPr>
        <w:t>,</w:t>
      </w:r>
      <w:r w:rsidR="00EF1E76">
        <w:rPr>
          <w:rFonts w:ascii="Times New Roman" w:hAnsi="Times New Roman"/>
          <w:color w:val="000000"/>
          <w:sz w:val="26"/>
          <w:szCs w:val="26"/>
        </w:rPr>
        <w:t>3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% и в сумме составил </w:t>
      </w:r>
      <w:r w:rsidR="00EF1E76">
        <w:rPr>
          <w:rFonts w:ascii="Times New Roman" w:hAnsi="Times New Roman"/>
          <w:color w:val="000000"/>
          <w:sz w:val="26"/>
          <w:szCs w:val="26"/>
        </w:rPr>
        <w:t>349,00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Налог на имущество физических лиц составил </w:t>
      </w:r>
      <w:r w:rsidR="00EF1E76">
        <w:rPr>
          <w:rFonts w:ascii="Times New Roman" w:hAnsi="Times New Roman"/>
          <w:color w:val="000000"/>
          <w:sz w:val="26"/>
          <w:szCs w:val="26"/>
        </w:rPr>
        <w:t>14,0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A61138" w:rsidRPr="00FB03ED" w:rsidRDefault="00A61138" w:rsidP="00FB0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Доходы от использования имущества, в том числе аренда земли получены в сумме </w:t>
      </w:r>
      <w:r w:rsidR="00EF1E76">
        <w:rPr>
          <w:rFonts w:ascii="Times New Roman" w:hAnsi="Times New Roman"/>
          <w:color w:val="000000"/>
          <w:sz w:val="26"/>
          <w:szCs w:val="26"/>
        </w:rPr>
        <w:t>55,9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FB03ED">
        <w:rPr>
          <w:rFonts w:ascii="Times New Roman" w:hAnsi="Times New Roman"/>
          <w:color w:val="000000"/>
          <w:sz w:val="26"/>
          <w:szCs w:val="26"/>
        </w:rPr>
        <w:t>.</w:t>
      </w: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Доходы, поступающие в порядке возмещения расходов, понесенных в связи с эксплуатацией имущества сельских поселений (почта и др</w:t>
      </w:r>
      <w:r w:rsidR="00D75475">
        <w:rPr>
          <w:rFonts w:ascii="Times New Roman" w:hAnsi="Times New Roman"/>
          <w:color w:val="000000"/>
          <w:sz w:val="26"/>
          <w:szCs w:val="26"/>
        </w:rPr>
        <w:t xml:space="preserve">.) - 52,7 тыс. рублей.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Денежные взыскания (штрафы) – </w:t>
      </w:r>
      <w:r w:rsidR="00EF1E76">
        <w:rPr>
          <w:rFonts w:ascii="Times New Roman" w:hAnsi="Times New Roman"/>
          <w:color w:val="000000"/>
          <w:sz w:val="26"/>
          <w:szCs w:val="26"/>
        </w:rPr>
        <w:t>4,0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A61138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B03ED">
        <w:rPr>
          <w:rFonts w:ascii="Times New Roman" w:hAnsi="Times New Roman"/>
          <w:color w:val="000000"/>
          <w:sz w:val="26"/>
          <w:szCs w:val="26"/>
        </w:rPr>
        <w:lastRenderedPageBreak/>
        <w:t xml:space="preserve">Поступления от других уровней бюджетной системы получено </w:t>
      </w:r>
      <w:r w:rsidR="00EF1E76">
        <w:rPr>
          <w:rFonts w:ascii="Times New Roman" w:hAnsi="Times New Roman"/>
          <w:color w:val="000000"/>
          <w:sz w:val="26"/>
          <w:szCs w:val="26"/>
        </w:rPr>
        <w:t>1036,8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рублей, которые составили </w:t>
      </w:r>
      <w:r w:rsidR="00EF1E76">
        <w:rPr>
          <w:rFonts w:ascii="Times New Roman" w:hAnsi="Times New Roman"/>
          <w:color w:val="000000"/>
          <w:sz w:val="26"/>
          <w:szCs w:val="26"/>
        </w:rPr>
        <w:t>68,2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% всей доходной части бюджета, в том числе: дотация на выравнивание уровня бюджетной обеспеченности поселения </w:t>
      </w:r>
      <w:r w:rsidR="00EF1E76">
        <w:rPr>
          <w:rFonts w:ascii="Times New Roman" w:hAnsi="Times New Roman"/>
          <w:color w:val="000000"/>
          <w:sz w:val="26"/>
          <w:szCs w:val="26"/>
        </w:rPr>
        <w:t>211,9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рублей, дотация на поддержку мер по обеспечению сбалансированности бюджетов </w:t>
      </w:r>
      <w:r w:rsidR="00EF1E76">
        <w:rPr>
          <w:rFonts w:ascii="Times New Roman" w:hAnsi="Times New Roman"/>
          <w:color w:val="000000"/>
          <w:sz w:val="26"/>
          <w:szCs w:val="26"/>
        </w:rPr>
        <w:t>359,7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рублей,  </w:t>
      </w:r>
      <w:r w:rsidR="005374BF">
        <w:rPr>
          <w:rFonts w:ascii="Times New Roman" w:hAnsi="Times New Roman"/>
          <w:color w:val="000000"/>
          <w:sz w:val="26"/>
          <w:szCs w:val="26"/>
        </w:rPr>
        <w:t>317,7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на осуществление полномочий по первичному воинскому учету, дорожный фонд, финансирование административной комиссии.</w:t>
      </w:r>
      <w:proofErr w:type="gramEnd"/>
    </w:p>
    <w:p w:rsidR="00D75475" w:rsidRDefault="009B4514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увеличения доли собственных доходов и сокращения недоимки по земельному и имущественному налогу была проведена следующая работа: администрацией сельсовет, по запросу, в налоговой инспекции были получены извещения на имя должников и разосланы по почте, а так же, некоторые извещения были доставлены и вручены лично (50 шт.). </w:t>
      </w:r>
    </w:p>
    <w:p w:rsidR="009B4514" w:rsidRPr="00FB03ED" w:rsidRDefault="009B4514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2. Исполнение расходной части местного бюджета</w:t>
      </w:r>
      <w:r w:rsidR="002F6373">
        <w:rPr>
          <w:rFonts w:ascii="Times New Roman" w:hAnsi="Times New Roman"/>
          <w:color w:val="000000"/>
          <w:sz w:val="26"/>
          <w:szCs w:val="26"/>
        </w:rPr>
        <w:t>.</w:t>
      </w:r>
      <w:r w:rsidRPr="00FB03ED">
        <w:rPr>
          <w:rFonts w:ascii="Times New Roman" w:hAnsi="Times New Roman"/>
          <w:color w:val="000000"/>
          <w:sz w:val="26"/>
          <w:szCs w:val="26"/>
        </w:rPr>
        <w:t>  </w:t>
      </w: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Расходы бюджета сельсовета составили </w:t>
      </w:r>
      <w:r w:rsidR="005374BF">
        <w:rPr>
          <w:rFonts w:ascii="Times New Roman" w:hAnsi="Times New Roman"/>
          <w:color w:val="000000"/>
          <w:sz w:val="26"/>
          <w:szCs w:val="26"/>
        </w:rPr>
        <w:t>2013,4</w:t>
      </w:r>
      <w:r w:rsidR="00D754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>тыс. рублей, которые были профинансированы на следующие цели:</w:t>
      </w: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- на выплату заработной платы с начислениями и оплаты всех договоров гражданско-правового характера израсходовано </w:t>
      </w:r>
      <w:r w:rsidR="005374BF">
        <w:rPr>
          <w:rFonts w:ascii="Times New Roman" w:hAnsi="Times New Roman"/>
          <w:color w:val="000000"/>
          <w:sz w:val="26"/>
          <w:szCs w:val="26"/>
        </w:rPr>
        <w:t>733,2</w:t>
      </w:r>
      <w:r w:rsidR="00D754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D75475">
        <w:rPr>
          <w:rFonts w:ascii="Times New Roman" w:hAnsi="Times New Roman"/>
          <w:color w:val="000000"/>
          <w:sz w:val="26"/>
          <w:szCs w:val="26"/>
        </w:rPr>
        <w:t>;</w:t>
      </w: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- прочие расходы (оплата услуг связи, приобретение материалов, оплата за потребленную электроэнергию, уголь, расходы по благоустройству, дорожной деятельности, жилищно-коммунальному хозяйству и др</w:t>
      </w:r>
      <w:r w:rsidRPr="00D75475">
        <w:rPr>
          <w:rFonts w:ascii="Times New Roman" w:hAnsi="Times New Roman"/>
          <w:color w:val="000000"/>
          <w:sz w:val="26"/>
          <w:szCs w:val="26"/>
        </w:rPr>
        <w:t xml:space="preserve">.) </w:t>
      </w:r>
      <w:r w:rsidR="005374BF">
        <w:rPr>
          <w:rFonts w:ascii="Times New Roman" w:hAnsi="Times New Roman"/>
          <w:color w:val="000000"/>
          <w:sz w:val="26"/>
          <w:szCs w:val="26"/>
        </w:rPr>
        <w:t>749,1</w:t>
      </w:r>
      <w:r w:rsidRPr="00D75475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Исполнение расходной части бюджета сельсовета производилось согласно утвержденной бюджетной росписи в пределах поступающих доходов.</w:t>
      </w: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Субвенции на исполнение государственных полномочий.</w:t>
      </w:r>
    </w:p>
    <w:p w:rsidR="00A61138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Субвенция бюджету поселения на осуществление первичного воинского учета на территориях где отсутствуют военные комиссариаты утверждено на 201</w:t>
      </w:r>
      <w:r w:rsidR="005374BF">
        <w:rPr>
          <w:rFonts w:ascii="Times New Roman" w:hAnsi="Times New Roman"/>
          <w:color w:val="000000"/>
          <w:sz w:val="26"/>
          <w:szCs w:val="26"/>
        </w:rPr>
        <w:t>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5374BF">
        <w:rPr>
          <w:rFonts w:ascii="Times New Roman" w:hAnsi="Times New Roman"/>
          <w:color w:val="000000"/>
          <w:sz w:val="26"/>
          <w:szCs w:val="26"/>
        </w:rPr>
        <w:t>72,4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руб. израсходовано </w:t>
      </w:r>
      <w:r w:rsidR="005374BF">
        <w:rPr>
          <w:rFonts w:ascii="Times New Roman" w:hAnsi="Times New Roman"/>
          <w:color w:val="000000"/>
          <w:sz w:val="26"/>
          <w:szCs w:val="26"/>
        </w:rPr>
        <w:t>72,4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руб. исполнено 100% (заработная плата, материальные запасы).</w:t>
      </w:r>
    </w:p>
    <w:p w:rsidR="00D75475" w:rsidRPr="00FB03ED" w:rsidRDefault="00D75475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138" w:rsidRPr="00FB03ED" w:rsidRDefault="00A61138" w:rsidP="00D754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Дорожное хозяйство</w:t>
      </w:r>
      <w:r w:rsidR="002F6373">
        <w:rPr>
          <w:rFonts w:ascii="Times New Roman" w:hAnsi="Times New Roman"/>
          <w:color w:val="000000"/>
          <w:sz w:val="26"/>
          <w:szCs w:val="26"/>
        </w:rPr>
        <w:t>.</w:t>
      </w:r>
    </w:p>
    <w:p w:rsidR="00A61138" w:rsidRPr="00FB03ED" w:rsidRDefault="00A61138" w:rsidP="00D754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Общая протяженность дорог в границах населенных пунктов общего пользования составляет </w:t>
      </w:r>
      <w:smartTag w:uri="urn:schemas-microsoft-com:office:smarttags" w:element="metricconverter">
        <w:smartTagPr>
          <w:attr w:name="ProductID" w:val="19 км"/>
        </w:smartTagPr>
        <w:r w:rsidRPr="00FB03ED">
          <w:rPr>
            <w:rFonts w:ascii="Times New Roman" w:hAnsi="Times New Roman"/>
            <w:color w:val="000000"/>
            <w:sz w:val="26"/>
            <w:szCs w:val="26"/>
          </w:rPr>
          <w:t>19 км</w:t>
        </w:r>
      </w:smartTag>
      <w:r w:rsidRPr="00FB03ED">
        <w:rPr>
          <w:rFonts w:ascii="Times New Roman" w:hAnsi="Times New Roman"/>
          <w:color w:val="000000"/>
          <w:sz w:val="26"/>
          <w:szCs w:val="26"/>
        </w:rPr>
        <w:t xml:space="preserve">. На содержание автомобильных дорог и инженерных сооружений на них в границах поселений израсходовано </w:t>
      </w:r>
      <w:r w:rsidR="005374BF">
        <w:rPr>
          <w:rFonts w:ascii="Times New Roman" w:hAnsi="Times New Roman"/>
          <w:color w:val="000000"/>
          <w:sz w:val="26"/>
          <w:szCs w:val="26"/>
        </w:rPr>
        <w:t xml:space="preserve">239,8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тыс. рублей при плане </w:t>
      </w:r>
      <w:r w:rsidR="005374BF">
        <w:rPr>
          <w:rFonts w:ascii="Times New Roman" w:hAnsi="Times New Roman"/>
          <w:color w:val="000000"/>
          <w:sz w:val="26"/>
          <w:szCs w:val="26"/>
        </w:rPr>
        <w:t>306,0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="00433C76">
        <w:rPr>
          <w:rFonts w:ascii="Times New Roman" w:hAnsi="Times New Roman"/>
          <w:color w:val="000000"/>
          <w:sz w:val="26"/>
          <w:szCs w:val="26"/>
        </w:rPr>
        <w:t>78,4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%. Деньги поступили из краевого бюджета.</w:t>
      </w:r>
      <w:r w:rsidR="00C47B13">
        <w:rPr>
          <w:rFonts w:ascii="Times New Roman" w:hAnsi="Times New Roman"/>
          <w:color w:val="000000"/>
          <w:sz w:val="26"/>
          <w:szCs w:val="26"/>
        </w:rPr>
        <w:t xml:space="preserve"> По представлению Прокуратуры </w:t>
      </w:r>
      <w:proofErr w:type="spellStart"/>
      <w:r w:rsidR="00C47B13">
        <w:rPr>
          <w:rFonts w:ascii="Times New Roman" w:hAnsi="Times New Roman"/>
          <w:color w:val="000000"/>
          <w:sz w:val="26"/>
          <w:szCs w:val="26"/>
        </w:rPr>
        <w:t>Заринского</w:t>
      </w:r>
      <w:proofErr w:type="spellEnd"/>
      <w:r w:rsidR="00C47B13">
        <w:rPr>
          <w:rFonts w:ascii="Times New Roman" w:hAnsi="Times New Roman"/>
          <w:color w:val="000000"/>
          <w:sz w:val="26"/>
          <w:szCs w:val="26"/>
        </w:rPr>
        <w:t xml:space="preserve"> района были оформлены технические паспорта на дороги местного значения, в результате израсходовано 120,0 тысяч рублей.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Выполнены работы по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грейдированию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дорог на сумму </w:t>
      </w:r>
      <w:r w:rsidR="00C47B13" w:rsidRPr="00C47B13">
        <w:rPr>
          <w:rFonts w:ascii="Times New Roman" w:hAnsi="Times New Roman"/>
          <w:sz w:val="26"/>
          <w:szCs w:val="26"/>
        </w:rPr>
        <w:t>15,0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тыс. рублей и </w:t>
      </w:r>
      <w:r w:rsidR="00C47B13" w:rsidRPr="00C47B13">
        <w:rPr>
          <w:rFonts w:ascii="Times New Roman" w:hAnsi="Times New Roman"/>
          <w:sz w:val="26"/>
          <w:szCs w:val="26"/>
        </w:rPr>
        <w:t>108,0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рублей израсходовано на очистку улиц от снега в зимний период</w:t>
      </w:r>
      <w:r w:rsidR="002F637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6373">
        <w:rPr>
          <w:rFonts w:ascii="Times New Roman" w:hAnsi="Times New Roman"/>
          <w:color w:val="000000"/>
          <w:sz w:val="26"/>
          <w:szCs w:val="26"/>
        </w:rPr>
        <w:t>У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слугу нам оказывает СПК </w:t>
      </w:r>
      <w:r w:rsidR="00305EF5" w:rsidRPr="00FB03ED">
        <w:rPr>
          <w:rFonts w:ascii="Times New Roman" w:hAnsi="Times New Roman"/>
          <w:color w:val="000000"/>
          <w:sz w:val="26"/>
          <w:szCs w:val="26"/>
        </w:rPr>
        <w:t>«</w:t>
      </w:r>
      <w:r w:rsidRPr="00FB03ED">
        <w:rPr>
          <w:rFonts w:ascii="Times New Roman" w:hAnsi="Times New Roman"/>
          <w:color w:val="000000"/>
          <w:sz w:val="26"/>
          <w:szCs w:val="26"/>
        </w:rPr>
        <w:t>Жданова</w:t>
      </w:r>
      <w:r w:rsidR="00305EF5" w:rsidRPr="00FB03ED">
        <w:rPr>
          <w:rFonts w:ascii="Times New Roman" w:hAnsi="Times New Roman"/>
          <w:color w:val="000000"/>
          <w:sz w:val="26"/>
          <w:szCs w:val="26"/>
        </w:rPr>
        <w:t>»</w:t>
      </w:r>
      <w:r w:rsidR="00C47B13">
        <w:rPr>
          <w:rFonts w:ascii="Times New Roman" w:hAnsi="Times New Roman"/>
          <w:color w:val="000000"/>
          <w:sz w:val="26"/>
          <w:szCs w:val="26"/>
        </w:rPr>
        <w:t>.</w:t>
      </w:r>
    </w:p>
    <w:p w:rsidR="00A61138" w:rsidRDefault="00A61138" w:rsidP="00FB0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 xml:space="preserve">         </w:t>
      </w:r>
      <w:r w:rsidR="002F5562">
        <w:rPr>
          <w:rFonts w:ascii="Times New Roman" w:hAnsi="Times New Roman"/>
          <w:sz w:val="26"/>
          <w:szCs w:val="26"/>
        </w:rPr>
        <w:tab/>
      </w:r>
      <w:r w:rsidRPr="00FB03ED">
        <w:rPr>
          <w:rFonts w:ascii="Times New Roman" w:hAnsi="Times New Roman"/>
          <w:sz w:val="26"/>
          <w:szCs w:val="26"/>
        </w:rPr>
        <w:t>В 201</w:t>
      </w:r>
      <w:r w:rsidR="00433C76">
        <w:rPr>
          <w:rFonts w:ascii="Times New Roman" w:hAnsi="Times New Roman"/>
          <w:sz w:val="26"/>
          <w:szCs w:val="26"/>
        </w:rPr>
        <w:t>8</w:t>
      </w:r>
      <w:r w:rsidRPr="00FB03ED">
        <w:rPr>
          <w:rFonts w:ascii="Times New Roman" w:hAnsi="Times New Roman"/>
          <w:sz w:val="26"/>
          <w:szCs w:val="26"/>
        </w:rPr>
        <w:t xml:space="preserve"> году мы</w:t>
      </w:r>
      <w:r w:rsidR="00433C76">
        <w:rPr>
          <w:rFonts w:ascii="Times New Roman" w:hAnsi="Times New Roman"/>
          <w:sz w:val="26"/>
          <w:szCs w:val="26"/>
        </w:rPr>
        <w:t xml:space="preserve"> подали заявку для</w:t>
      </w:r>
      <w:r w:rsidRPr="00FB03ED">
        <w:rPr>
          <w:rFonts w:ascii="Times New Roman" w:hAnsi="Times New Roman"/>
          <w:sz w:val="26"/>
          <w:szCs w:val="26"/>
        </w:rPr>
        <w:t xml:space="preserve"> участ</w:t>
      </w:r>
      <w:r w:rsidR="00433C76">
        <w:rPr>
          <w:rFonts w:ascii="Times New Roman" w:hAnsi="Times New Roman"/>
          <w:sz w:val="26"/>
          <w:szCs w:val="26"/>
        </w:rPr>
        <w:t>ия</w:t>
      </w:r>
      <w:r w:rsidRPr="00FB03ED">
        <w:rPr>
          <w:rFonts w:ascii="Times New Roman" w:hAnsi="Times New Roman"/>
          <w:sz w:val="26"/>
          <w:szCs w:val="26"/>
        </w:rPr>
        <w:t xml:space="preserve"> в гранте </w:t>
      </w:r>
      <w:r w:rsidR="00331EAC">
        <w:rPr>
          <w:rFonts w:ascii="Times New Roman" w:hAnsi="Times New Roman"/>
          <w:sz w:val="26"/>
          <w:szCs w:val="26"/>
        </w:rPr>
        <w:t xml:space="preserve">поддержка </w:t>
      </w:r>
      <w:r w:rsidRPr="00FB03ED">
        <w:rPr>
          <w:rFonts w:ascii="Times New Roman" w:hAnsi="Times New Roman"/>
          <w:sz w:val="26"/>
          <w:szCs w:val="26"/>
        </w:rPr>
        <w:t xml:space="preserve">местных инициатив </w:t>
      </w:r>
      <w:r w:rsidR="00D75475">
        <w:rPr>
          <w:rFonts w:ascii="Times New Roman" w:hAnsi="Times New Roman"/>
          <w:sz w:val="26"/>
          <w:szCs w:val="26"/>
        </w:rPr>
        <w:t>М</w:t>
      </w:r>
      <w:r w:rsidRPr="00FB03ED">
        <w:rPr>
          <w:rFonts w:ascii="Times New Roman" w:hAnsi="Times New Roman"/>
          <w:sz w:val="26"/>
          <w:szCs w:val="26"/>
        </w:rPr>
        <w:t xml:space="preserve">инистерства финансов Алтайского края по ремонту </w:t>
      </w:r>
      <w:r w:rsidR="00433C76">
        <w:rPr>
          <w:rFonts w:ascii="Times New Roman" w:hAnsi="Times New Roman"/>
          <w:sz w:val="26"/>
          <w:szCs w:val="26"/>
        </w:rPr>
        <w:t xml:space="preserve">водопровода в с. </w:t>
      </w:r>
      <w:proofErr w:type="gramStart"/>
      <w:r w:rsidR="00433C76">
        <w:rPr>
          <w:rFonts w:ascii="Times New Roman" w:hAnsi="Times New Roman"/>
          <w:sz w:val="26"/>
          <w:szCs w:val="26"/>
        </w:rPr>
        <w:t>Гришино</w:t>
      </w:r>
      <w:proofErr w:type="gramEnd"/>
      <w:r w:rsidRPr="00FB03ED">
        <w:rPr>
          <w:rFonts w:ascii="Times New Roman" w:hAnsi="Times New Roman"/>
          <w:sz w:val="26"/>
          <w:szCs w:val="26"/>
        </w:rPr>
        <w:t xml:space="preserve">. </w:t>
      </w:r>
      <w:r w:rsidR="00433C76">
        <w:rPr>
          <w:rFonts w:ascii="Times New Roman" w:hAnsi="Times New Roman"/>
          <w:sz w:val="26"/>
          <w:szCs w:val="26"/>
        </w:rPr>
        <w:t xml:space="preserve">Сбор средств на данный момент окончен, до 20 марта, как и нужно было, все собранные средства поступили на счет. Это </w:t>
      </w:r>
      <w:r w:rsidR="00C47B13">
        <w:rPr>
          <w:rFonts w:ascii="Times New Roman" w:hAnsi="Times New Roman"/>
          <w:sz w:val="26"/>
          <w:szCs w:val="26"/>
        </w:rPr>
        <w:t>84788,00</w:t>
      </w:r>
      <w:r w:rsidR="00331EAC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т</w:t>
      </w:r>
      <w:r w:rsidR="00331EAC">
        <w:rPr>
          <w:rFonts w:ascii="Times New Roman" w:hAnsi="Times New Roman"/>
          <w:sz w:val="26"/>
          <w:szCs w:val="26"/>
        </w:rPr>
        <w:t xml:space="preserve">ысяч рублей из средств местного бюджета </w:t>
      </w:r>
      <w:r w:rsidRPr="00FB03ED">
        <w:rPr>
          <w:rFonts w:ascii="Times New Roman" w:hAnsi="Times New Roman"/>
          <w:sz w:val="26"/>
          <w:szCs w:val="26"/>
        </w:rPr>
        <w:t>сельсовет</w:t>
      </w:r>
      <w:r w:rsidR="00331EAC">
        <w:rPr>
          <w:rFonts w:ascii="Times New Roman" w:hAnsi="Times New Roman"/>
          <w:sz w:val="26"/>
          <w:szCs w:val="26"/>
        </w:rPr>
        <w:t>а</w:t>
      </w:r>
      <w:r w:rsidRPr="00FB03ED">
        <w:rPr>
          <w:rFonts w:ascii="Times New Roman" w:hAnsi="Times New Roman"/>
          <w:sz w:val="26"/>
          <w:szCs w:val="26"/>
        </w:rPr>
        <w:t>, 70</w:t>
      </w:r>
      <w:r w:rsidR="00331EAC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т</w:t>
      </w:r>
      <w:r w:rsidR="00331EAC">
        <w:rPr>
          <w:rFonts w:ascii="Times New Roman" w:hAnsi="Times New Roman"/>
          <w:sz w:val="26"/>
          <w:szCs w:val="26"/>
        </w:rPr>
        <w:t>ысяч рублей  СПК «</w:t>
      </w:r>
      <w:r w:rsidRPr="00FB03ED">
        <w:rPr>
          <w:rFonts w:ascii="Times New Roman" w:hAnsi="Times New Roman"/>
          <w:sz w:val="26"/>
          <w:szCs w:val="26"/>
        </w:rPr>
        <w:t>Жданова</w:t>
      </w:r>
      <w:r w:rsidR="00331EAC">
        <w:rPr>
          <w:rFonts w:ascii="Times New Roman" w:hAnsi="Times New Roman"/>
          <w:sz w:val="26"/>
          <w:szCs w:val="26"/>
        </w:rPr>
        <w:t>»</w:t>
      </w:r>
      <w:r w:rsidRPr="00FB03ED">
        <w:rPr>
          <w:rFonts w:ascii="Times New Roman" w:hAnsi="Times New Roman"/>
          <w:sz w:val="26"/>
          <w:szCs w:val="26"/>
        </w:rPr>
        <w:t>,</w:t>
      </w:r>
      <w:r w:rsidR="00331EAC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10</w:t>
      </w:r>
      <w:r w:rsidR="00331EAC">
        <w:rPr>
          <w:rFonts w:ascii="Times New Roman" w:hAnsi="Times New Roman"/>
          <w:sz w:val="26"/>
          <w:szCs w:val="26"/>
        </w:rPr>
        <w:t xml:space="preserve"> тысяч рублей</w:t>
      </w:r>
      <w:r w:rsidRPr="00FB03ED">
        <w:rPr>
          <w:rFonts w:ascii="Times New Roman" w:hAnsi="Times New Roman"/>
          <w:sz w:val="26"/>
          <w:szCs w:val="26"/>
        </w:rPr>
        <w:t xml:space="preserve"> –</w:t>
      </w:r>
      <w:r w:rsidR="00433C76">
        <w:rPr>
          <w:rFonts w:ascii="Times New Roman" w:hAnsi="Times New Roman"/>
          <w:sz w:val="26"/>
          <w:szCs w:val="26"/>
        </w:rPr>
        <w:t xml:space="preserve"> </w:t>
      </w:r>
      <w:r w:rsidR="00331EAC">
        <w:rPr>
          <w:rFonts w:ascii="Times New Roman" w:hAnsi="Times New Roman"/>
          <w:sz w:val="26"/>
          <w:szCs w:val="26"/>
        </w:rPr>
        <w:t xml:space="preserve">спонсорская помощь индивидуальных </w:t>
      </w:r>
      <w:r w:rsidRPr="00FB03ED">
        <w:rPr>
          <w:rFonts w:ascii="Times New Roman" w:hAnsi="Times New Roman"/>
          <w:sz w:val="26"/>
          <w:szCs w:val="26"/>
        </w:rPr>
        <w:t>предпринимател</w:t>
      </w:r>
      <w:r w:rsidR="00331EAC">
        <w:rPr>
          <w:rFonts w:ascii="Times New Roman" w:hAnsi="Times New Roman"/>
          <w:sz w:val="26"/>
          <w:szCs w:val="26"/>
        </w:rPr>
        <w:t>ей</w:t>
      </w:r>
      <w:r w:rsidRPr="00FB03ED">
        <w:rPr>
          <w:rFonts w:ascii="Times New Roman" w:hAnsi="Times New Roman"/>
          <w:sz w:val="26"/>
          <w:szCs w:val="26"/>
        </w:rPr>
        <w:t>,</w:t>
      </w:r>
      <w:r w:rsidR="00331EAC">
        <w:rPr>
          <w:rFonts w:ascii="Times New Roman" w:hAnsi="Times New Roman"/>
          <w:sz w:val="26"/>
          <w:szCs w:val="26"/>
        </w:rPr>
        <w:t xml:space="preserve"> </w:t>
      </w:r>
      <w:r w:rsidR="00433C76">
        <w:rPr>
          <w:rFonts w:ascii="Times New Roman" w:hAnsi="Times New Roman"/>
          <w:sz w:val="26"/>
          <w:szCs w:val="26"/>
        </w:rPr>
        <w:t>42,4</w:t>
      </w:r>
      <w:r w:rsidR="00331EAC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т</w:t>
      </w:r>
      <w:r w:rsidR="00331EAC">
        <w:rPr>
          <w:rFonts w:ascii="Times New Roman" w:hAnsi="Times New Roman"/>
          <w:sz w:val="26"/>
          <w:szCs w:val="26"/>
        </w:rPr>
        <w:t>ысяч</w:t>
      </w:r>
      <w:r w:rsidR="00433C76">
        <w:rPr>
          <w:rFonts w:ascii="Times New Roman" w:hAnsi="Times New Roman"/>
          <w:sz w:val="26"/>
          <w:szCs w:val="26"/>
        </w:rPr>
        <w:t>и</w:t>
      </w:r>
      <w:r w:rsidR="00331EAC">
        <w:rPr>
          <w:rFonts w:ascii="Times New Roman" w:hAnsi="Times New Roman"/>
          <w:sz w:val="26"/>
          <w:szCs w:val="26"/>
        </w:rPr>
        <w:t xml:space="preserve"> рублей </w:t>
      </w:r>
      <w:proofErr w:type="gramStart"/>
      <w:r w:rsidRPr="00FB03ED">
        <w:rPr>
          <w:rFonts w:ascii="Times New Roman" w:hAnsi="Times New Roman"/>
          <w:sz w:val="26"/>
          <w:szCs w:val="26"/>
        </w:rPr>
        <w:t>-н</w:t>
      </w:r>
      <w:proofErr w:type="gramEnd"/>
      <w:r w:rsidRPr="00FB03ED">
        <w:rPr>
          <w:rFonts w:ascii="Times New Roman" w:hAnsi="Times New Roman"/>
          <w:sz w:val="26"/>
          <w:szCs w:val="26"/>
        </w:rPr>
        <w:t xml:space="preserve">аселение, </w:t>
      </w:r>
      <w:r w:rsidR="00C47B13">
        <w:rPr>
          <w:rFonts w:ascii="Times New Roman" w:hAnsi="Times New Roman"/>
          <w:sz w:val="26"/>
          <w:szCs w:val="26"/>
        </w:rPr>
        <w:t>640705,0</w:t>
      </w:r>
      <w:r w:rsidR="00331EAC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т</w:t>
      </w:r>
      <w:r w:rsidR="00331EAC">
        <w:rPr>
          <w:rFonts w:ascii="Times New Roman" w:hAnsi="Times New Roman"/>
          <w:sz w:val="26"/>
          <w:szCs w:val="26"/>
        </w:rPr>
        <w:t>ысяч рублей –</w:t>
      </w:r>
      <w:r w:rsidRPr="00FB03ED">
        <w:rPr>
          <w:rFonts w:ascii="Times New Roman" w:hAnsi="Times New Roman"/>
          <w:sz w:val="26"/>
          <w:szCs w:val="26"/>
        </w:rPr>
        <w:t xml:space="preserve"> краевые</w:t>
      </w:r>
      <w:r w:rsidR="00433C76">
        <w:rPr>
          <w:rFonts w:ascii="Times New Roman" w:hAnsi="Times New Roman"/>
          <w:sz w:val="26"/>
          <w:szCs w:val="26"/>
        </w:rPr>
        <w:t>.</w:t>
      </w:r>
      <w:r w:rsidRPr="00FB03ED">
        <w:rPr>
          <w:rFonts w:ascii="Times New Roman" w:hAnsi="Times New Roman"/>
          <w:sz w:val="26"/>
          <w:szCs w:val="26"/>
        </w:rPr>
        <w:t xml:space="preserve"> </w:t>
      </w:r>
    </w:p>
    <w:p w:rsidR="00433C76" w:rsidRDefault="00433C76" w:rsidP="00433C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>Огромное спасибо всем жителям</w:t>
      </w:r>
      <w:r>
        <w:rPr>
          <w:rFonts w:ascii="Times New Roman" w:hAnsi="Times New Roman"/>
          <w:sz w:val="26"/>
          <w:szCs w:val="26"/>
        </w:rPr>
        <w:t xml:space="preserve">, за </w:t>
      </w:r>
      <w:proofErr w:type="gramStart"/>
      <w:r>
        <w:rPr>
          <w:rFonts w:ascii="Times New Roman" w:hAnsi="Times New Roman"/>
          <w:sz w:val="26"/>
          <w:szCs w:val="26"/>
        </w:rPr>
        <w:t>то</w:t>
      </w:r>
      <w:proofErr w:type="gramEnd"/>
      <w:r>
        <w:rPr>
          <w:rFonts w:ascii="Times New Roman" w:hAnsi="Times New Roman"/>
          <w:sz w:val="26"/>
          <w:szCs w:val="26"/>
        </w:rPr>
        <w:t xml:space="preserve"> что </w:t>
      </w:r>
      <w:r w:rsidRPr="00FB03ED">
        <w:rPr>
          <w:rFonts w:ascii="Times New Roman" w:hAnsi="Times New Roman"/>
          <w:sz w:val="26"/>
          <w:szCs w:val="26"/>
        </w:rPr>
        <w:t xml:space="preserve">откликнулись и </w:t>
      </w:r>
      <w:r>
        <w:rPr>
          <w:rFonts w:ascii="Times New Roman" w:hAnsi="Times New Roman"/>
          <w:sz w:val="26"/>
          <w:szCs w:val="26"/>
        </w:rPr>
        <w:t xml:space="preserve">помогли в </w:t>
      </w:r>
      <w:r w:rsidRPr="00FB03ED">
        <w:rPr>
          <w:rFonts w:ascii="Times New Roman" w:hAnsi="Times New Roman"/>
          <w:sz w:val="26"/>
          <w:szCs w:val="26"/>
        </w:rPr>
        <w:t>сб</w:t>
      </w:r>
      <w:r>
        <w:rPr>
          <w:rFonts w:ascii="Times New Roman" w:hAnsi="Times New Roman"/>
          <w:sz w:val="26"/>
          <w:szCs w:val="26"/>
        </w:rPr>
        <w:t>о</w:t>
      </w:r>
      <w:r w:rsidRPr="00FB03ED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 денежных средств</w:t>
      </w:r>
      <w:r w:rsidRPr="00FB03E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 же </w:t>
      </w:r>
      <w:r w:rsidRPr="00FB03ED">
        <w:rPr>
          <w:rFonts w:ascii="Times New Roman" w:hAnsi="Times New Roman"/>
          <w:sz w:val="26"/>
          <w:szCs w:val="26"/>
        </w:rPr>
        <w:t xml:space="preserve"> инициативной группе</w:t>
      </w:r>
      <w:r>
        <w:rPr>
          <w:rFonts w:ascii="Times New Roman" w:hAnsi="Times New Roman"/>
          <w:sz w:val="26"/>
          <w:szCs w:val="26"/>
        </w:rPr>
        <w:t>, отдельное спасибо почтальону Ларионовой Н.А. основная работа по сбору средств пала на неё.</w:t>
      </w:r>
    </w:p>
    <w:p w:rsidR="00A61138" w:rsidRPr="00FB03ED" w:rsidRDefault="00A61138" w:rsidP="002F55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 xml:space="preserve">Одним из важнейших объектов жизнеобеспечения населения является водоснабжение. Водой у нас занимается ИП </w:t>
      </w:r>
      <w:r w:rsidR="00331EAC">
        <w:rPr>
          <w:rFonts w:ascii="Times New Roman" w:hAnsi="Times New Roman"/>
          <w:sz w:val="26"/>
          <w:szCs w:val="26"/>
        </w:rPr>
        <w:t>«</w:t>
      </w:r>
      <w:r w:rsidRPr="00FB03ED">
        <w:rPr>
          <w:rFonts w:ascii="Times New Roman" w:hAnsi="Times New Roman"/>
          <w:sz w:val="26"/>
          <w:szCs w:val="26"/>
        </w:rPr>
        <w:t>Стрельченко</w:t>
      </w:r>
      <w:r w:rsidR="00331EAC">
        <w:rPr>
          <w:rFonts w:ascii="Times New Roman" w:hAnsi="Times New Roman"/>
          <w:sz w:val="26"/>
          <w:szCs w:val="26"/>
        </w:rPr>
        <w:t>»</w:t>
      </w:r>
      <w:r w:rsidRPr="00FB03ED">
        <w:rPr>
          <w:rFonts w:ascii="Times New Roman" w:hAnsi="Times New Roman"/>
          <w:sz w:val="26"/>
          <w:szCs w:val="26"/>
        </w:rPr>
        <w:t xml:space="preserve">.  Объект работает без </w:t>
      </w:r>
      <w:r w:rsidRPr="00FB03ED">
        <w:rPr>
          <w:rFonts w:ascii="Times New Roman" w:hAnsi="Times New Roman"/>
          <w:sz w:val="26"/>
          <w:szCs w:val="26"/>
        </w:rPr>
        <w:lastRenderedPageBreak/>
        <w:t>сбоев. Установлено 9</w:t>
      </w:r>
      <w:r w:rsidR="00A90B6E">
        <w:rPr>
          <w:rFonts w:ascii="Times New Roman" w:hAnsi="Times New Roman"/>
          <w:sz w:val="26"/>
          <w:szCs w:val="26"/>
        </w:rPr>
        <w:t>6</w:t>
      </w:r>
      <w:r w:rsidRPr="00FB03ED">
        <w:rPr>
          <w:rFonts w:ascii="Times New Roman" w:hAnsi="Times New Roman"/>
          <w:sz w:val="26"/>
          <w:szCs w:val="26"/>
        </w:rPr>
        <w:t xml:space="preserve"> приборов учёта потребления воды. За жителями с. </w:t>
      </w:r>
      <w:proofErr w:type="gramStart"/>
      <w:r w:rsidRPr="00FB03ED">
        <w:rPr>
          <w:rFonts w:ascii="Times New Roman" w:hAnsi="Times New Roman"/>
          <w:sz w:val="26"/>
          <w:szCs w:val="26"/>
        </w:rPr>
        <w:t>Гришино</w:t>
      </w:r>
      <w:proofErr w:type="gramEnd"/>
      <w:r w:rsidRPr="00FB03ED">
        <w:rPr>
          <w:rFonts w:ascii="Times New Roman" w:hAnsi="Times New Roman"/>
          <w:sz w:val="26"/>
          <w:szCs w:val="26"/>
        </w:rPr>
        <w:t xml:space="preserve"> числится задолженность по воде </w:t>
      </w:r>
      <w:r w:rsidR="00A90B6E">
        <w:rPr>
          <w:rFonts w:ascii="Times New Roman" w:hAnsi="Times New Roman"/>
          <w:sz w:val="26"/>
          <w:szCs w:val="26"/>
        </w:rPr>
        <w:t>за 2018 год составила 24220,0</w:t>
      </w:r>
      <w:r w:rsidRPr="00FB03ED">
        <w:rPr>
          <w:rFonts w:ascii="Times New Roman" w:hAnsi="Times New Roman"/>
          <w:sz w:val="26"/>
          <w:szCs w:val="26"/>
        </w:rPr>
        <w:t xml:space="preserve"> рублей. Администрация сельсовета  контролирует работу по обеспечению  населения водой.</w:t>
      </w:r>
      <w:r w:rsidR="00A90B6E">
        <w:rPr>
          <w:rFonts w:ascii="Times New Roman" w:hAnsi="Times New Roman"/>
          <w:sz w:val="26"/>
          <w:szCs w:val="26"/>
        </w:rPr>
        <w:t xml:space="preserve"> Так в прошедшем году было 3 порыва, 2 из которых были серьёзными, на устранение которых ушло семь дней. Было затрачено около 40,0 тыс. руб. Приобретен и заменен новый глубинный насос за 34,0 тысячи рублей (спонсорская помощь СПК «Жданова»). </w:t>
      </w:r>
    </w:p>
    <w:p w:rsidR="00A61138" w:rsidRPr="00FB03ED" w:rsidRDefault="00331EAC" w:rsidP="00331E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0B6E">
        <w:rPr>
          <w:rFonts w:ascii="Times New Roman" w:hAnsi="Times New Roman"/>
          <w:sz w:val="26"/>
          <w:szCs w:val="26"/>
        </w:rPr>
        <w:t xml:space="preserve">По представлению </w:t>
      </w:r>
      <w:r w:rsidR="00980D04">
        <w:rPr>
          <w:rFonts w:ascii="Times New Roman" w:hAnsi="Times New Roman"/>
          <w:sz w:val="26"/>
          <w:szCs w:val="26"/>
        </w:rPr>
        <w:t xml:space="preserve">Прокуратуры </w:t>
      </w:r>
      <w:proofErr w:type="spellStart"/>
      <w:r w:rsidR="00980D04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980D04">
        <w:rPr>
          <w:rFonts w:ascii="Times New Roman" w:hAnsi="Times New Roman"/>
          <w:sz w:val="26"/>
          <w:szCs w:val="26"/>
        </w:rPr>
        <w:t xml:space="preserve"> района была зона санитарной охраны водонапорных скважин, на что израсходовано 51,0 тыс. руб.</w:t>
      </w:r>
    </w:p>
    <w:p w:rsidR="00A61138" w:rsidRPr="00FB03ED" w:rsidRDefault="00A61138" w:rsidP="002F55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 xml:space="preserve">       </w:t>
      </w:r>
      <w:r w:rsidR="002F5562">
        <w:rPr>
          <w:rFonts w:ascii="Times New Roman" w:hAnsi="Times New Roman"/>
          <w:sz w:val="26"/>
          <w:szCs w:val="26"/>
        </w:rPr>
        <w:tab/>
      </w:r>
      <w:r w:rsidRPr="00FB03ED">
        <w:rPr>
          <w:rFonts w:ascii="Times New Roman" w:hAnsi="Times New Roman"/>
          <w:sz w:val="26"/>
          <w:szCs w:val="26"/>
        </w:rPr>
        <w:t>На летний период 201</w:t>
      </w:r>
      <w:r w:rsidR="00980D04">
        <w:rPr>
          <w:rFonts w:ascii="Times New Roman" w:hAnsi="Times New Roman"/>
          <w:sz w:val="26"/>
          <w:szCs w:val="26"/>
        </w:rPr>
        <w:t>8</w:t>
      </w:r>
      <w:r w:rsidR="002F5562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г</w:t>
      </w:r>
      <w:r w:rsidR="002F5562">
        <w:rPr>
          <w:rFonts w:ascii="Times New Roman" w:hAnsi="Times New Roman"/>
          <w:sz w:val="26"/>
          <w:szCs w:val="26"/>
        </w:rPr>
        <w:t>ода</w:t>
      </w:r>
      <w:r w:rsidRPr="00FB03ED">
        <w:rPr>
          <w:rFonts w:ascii="Times New Roman" w:hAnsi="Times New Roman"/>
          <w:sz w:val="26"/>
          <w:szCs w:val="26"/>
        </w:rPr>
        <w:t xml:space="preserve"> было трудоустроено через службу занятости 3 человека, из них 1 по благоустройству и наведению порядка на детской площадке, 2 человека производили ремонт котельной и </w:t>
      </w:r>
      <w:r w:rsidR="00980D04">
        <w:rPr>
          <w:rFonts w:ascii="Times New Roman" w:hAnsi="Times New Roman"/>
          <w:sz w:val="26"/>
          <w:szCs w:val="26"/>
        </w:rPr>
        <w:t xml:space="preserve">заменен на новый котел в котельной </w:t>
      </w:r>
      <w:r w:rsidRPr="00FB03ED">
        <w:rPr>
          <w:rFonts w:ascii="Times New Roman" w:hAnsi="Times New Roman"/>
          <w:sz w:val="26"/>
          <w:szCs w:val="26"/>
        </w:rPr>
        <w:t>школы</w:t>
      </w:r>
      <w:r w:rsidR="002F5562">
        <w:rPr>
          <w:rFonts w:ascii="Times New Roman" w:hAnsi="Times New Roman"/>
          <w:sz w:val="26"/>
          <w:szCs w:val="26"/>
        </w:rPr>
        <w:t>.</w:t>
      </w:r>
      <w:r w:rsidRPr="00FB03ED">
        <w:rPr>
          <w:rFonts w:ascii="Times New Roman" w:hAnsi="Times New Roman"/>
          <w:sz w:val="26"/>
          <w:szCs w:val="26"/>
        </w:rPr>
        <w:t xml:space="preserve"> Также работники занимались благоустройством села.</w:t>
      </w:r>
    </w:p>
    <w:p w:rsidR="00A61138" w:rsidRPr="00FB03ED" w:rsidRDefault="00A61138" w:rsidP="00FB03ED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 xml:space="preserve">         Как и раньше занимаемся организацией откачки выгребных ям по заявкам населения. В летний период примерно один раз в месяц вызывается спец</w:t>
      </w:r>
      <w:r w:rsidR="002F5562">
        <w:rPr>
          <w:rFonts w:ascii="Times New Roman" w:hAnsi="Times New Roman"/>
          <w:sz w:val="26"/>
          <w:szCs w:val="26"/>
        </w:rPr>
        <w:t>иальная</w:t>
      </w:r>
      <w:r w:rsidRPr="00FB03ED">
        <w:rPr>
          <w:rFonts w:ascii="Times New Roman" w:hAnsi="Times New Roman"/>
          <w:sz w:val="26"/>
          <w:szCs w:val="26"/>
        </w:rPr>
        <w:t xml:space="preserve"> машина по откачке канализации из </w:t>
      </w:r>
      <w:r w:rsidR="00980D04">
        <w:rPr>
          <w:rFonts w:ascii="Times New Roman" w:hAnsi="Times New Roman"/>
          <w:sz w:val="26"/>
          <w:szCs w:val="26"/>
        </w:rPr>
        <w:t>г. Заринск</w:t>
      </w:r>
      <w:r w:rsidRPr="00FB03ED">
        <w:rPr>
          <w:rFonts w:ascii="Times New Roman" w:hAnsi="Times New Roman"/>
          <w:sz w:val="26"/>
          <w:szCs w:val="26"/>
        </w:rPr>
        <w:t>.</w:t>
      </w:r>
    </w:p>
    <w:p w:rsidR="00A61138" w:rsidRDefault="00A61138" w:rsidP="002F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На территории поселения находится 3 кладбища, на организацию и содержание мест захоронения  выделено из бюджета района 1000 рублей. Деньги израсходованы на вывоз мусора с площадок. Жители п</w:t>
      </w:r>
      <w:r w:rsidR="002F5562">
        <w:rPr>
          <w:rFonts w:ascii="Times New Roman" w:hAnsi="Times New Roman"/>
          <w:color w:val="000000"/>
          <w:sz w:val="26"/>
          <w:szCs w:val="26"/>
        </w:rPr>
        <w:t>оселка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Зудилов</w:t>
      </w:r>
      <w:r w:rsidR="002F5562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собрали деньги на недостающую изгородь.</w:t>
      </w:r>
      <w:r w:rsidR="00305EF5"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0D04">
        <w:rPr>
          <w:rFonts w:ascii="Times New Roman" w:hAnsi="Times New Roman"/>
          <w:color w:val="000000"/>
          <w:sz w:val="26"/>
          <w:szCs w:val="26"/>
        </w:rPr>
        <w:t xml:space="preserve"> На собранные деньги, работниками по благоустройст</w:t>
      </w:r>
      <w:r w:rsidR="002D267D">
        <w:rPr>
          <w:rFonts w:ascii="Times New Roman" w:hAnsi="Times New Roman"/>
          <w:color w:val="000000"/>
          <w:sz w:val="26"/>
          <w:szCs w:val="26"/>
        </w:rPr>
        <w:t>в</w:t>
      </w:r>
      <w:r w:rsidR="00980D04">
        <w:rPr>
          <w:rFonts w:ascii="Times New Roman" w:hAnsi="Times New Roman"/>
          <w:color w:val="000000"/>
          <w:sz w:val="26"/>
          <w:szCs w:val="26"/>
        </w:rPr>
        <w:t>у, было огорожено полностью забор</w:t>
      </w:r>
      <w:r w:rsidR="002D267D">
        <w:rPr>
          <w:rFonts w:ascii="Times New Roman" w:hAnsi="Times New Roman"/>
          <w:color w:val="000000"/>
          <w:sz w:val="26"/>
          <w:szCs w:val="26"/>
        </w:rPr>
        <w:t xml:space="preserve"> на кладбище в поселке </w:t>
      </w:r>
      <w:proofErr w:type="spellStart"/>
      <w:r w:rsidR="002D267D">
        <w:rPr>
          <w:rFonts w:ascii="Times New Roman" w:hAnsi="Times New Roman"/>
          <w:color w:val="000000"/>
          <w:sz w:val="26"/>
          <w:szCs w:val="26"/>
        </w:rPr>
        <w:t>Зудилово</w:t>
      </w:r>
      <w:proofErr w:type="spellEnd"/>
      <w:r w:rsidR="00980D04">
        <w:rPr>
          <w:rFonts w:ascii="Times New Roman" w:hAnsi="Times New Roman"/>
          <w:color w:val="000000"/>
          <w:sz w:val="26"/>
          <w:szCs w:val="26"/>
        </w:rPr>
        <w:t>.</w:t>
      </w:r>
      <w:r w:rsidR="002D26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980D04">
        <w:rPr>
          <w:rFonts w:ascii="Times New Roman" w:hAnsi="Times New Roman"/>
          <w:color w:val="000000"/>
          <w:sz w:val="26"/>
          <w:szCs w:val="26"/>
        </w:rPr>
        <w:t xml:space="preserve">в этом году планируем частично </w:t>
      </w:r>
      <w:r w:rsidRPr="00FB03ED">
        <w:rPr>
          <w:rFonts w:ascii="Times New Roman" w:hAnsi="Times New Roman"/>
          <w:color w:val="000000"/>
          <w:sz w:val="26"/>
          <w:szCs w:val="26"/>
        </w:rPr>
        <w:t>установить</w:t>
      </w:r>
      <w:r w:rsidR="002D267D">
        <w:rPr>
          <w:rFonts w:ascii="Times New Roman" w:hAnsi="Times New Roman"/>
          <w:color w:val="000000"/>
          <w:sz w:val="26"/>
          <w:szCs w:val="26"/>
        </w:rPr>
        <w:t xml:space="preserve"> на кладбище </w:t>
      </w:r>
      <w:r w:rsidRPr="00FB03ED">
        <w:rPr>
          <w:rFonts w:ascii="Times New Roman" w:hAnsi="Times New Roman"/>
          <w:color w:val="000000"/>
          <w:sz w:val="26"/>
          <w:szCs w:val="26"/>
        </w:rPr>
        <w:t>в</w:t>
      </w:r>
      <w:r w:rsidR="002F5562">
        <w:rPr>
          <w:rFonts w:ascii="Times New Roman" w:hAnsi="Times New Roman"/>
          <w:color w:val="000000"/>
          <w:sz w:val="26"/>
          <w:szCs w:val="26"/>
        </w:rPr>
        <w:t xml:space="preserve"> селе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Гришино.</w:t>
      </w:r>
    </w:p>
    <w:p w:rsidR="009B4514" w:rsidRPr="00FB03ED" w:rsidRDefault="009B4514" w:rsidP="002F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138" w:rsidRPr="00FB03ED" w:rsidRDefault="00A61138" w:rsidP="002F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Благоустройство села</w:t>
      </w:r>
      <w:r w:rsidR="002F6373">
        <w:rPr>
          <w:rFonts w:ascii="Times New Roman" w:hAnsi="Times New Roman"/>
          <w:color w:val="000000"/>
          <w:sz w:val="26"/>
          <w:szCs w:val="26"/>
        </w:rPr>
        <w:t>.</w:t>
      </w:r>
    </w:p>
    <w:p w:rsidR="00A61138" w:rsidRPr="00FB03ED" w:rsidRDefault="00A61138" w:rsidP="00FB03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Вопросы благоустройства территории села за отчетный период также заслуживают особого внимания. Я думаю и уверен, что всем хочется жить в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Работа по благоустройству</w:t>
      </w:r>
      <w:r w:rsidRPr="00FB03ED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сельсовета в 201</w:t>
      </w:r>
      <w:r w:rsidR="002D267D">
        <w:rPr>
          <w:rFonts w:ascii="Times New Roman" w:hAnsi="Times New Roman"/>
          <w:color w:val="000000"/>
          <w:sz w:val="26"/>
          <w:szCs w:val="26"/>
        </w:rPr>
        <w:t>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году велась традиционно</w:t>
      </w:r>
      <w:r w:rsidR="002F5562">
        <w:rPr>
          <w:rFonts w:ascii="Times New Roman" w:hAnsi="Times New Roman"/>
          <w:color w:val="000000"/>
          <w:sz w:val="26"/>
          <w:szCs w:val="26"/>
        </w:rPr>
        <w:t>.</w:t>
      </w:r>
      <w:r w:rsidRPr="00FB03ED">
        <w:rPr>
          <w:rFonts w:ascii="Times New Roman" w:hAnsi="Times New Roman"/>
          <w:sz w:val="26"/>
          <w:szCs w:val="26"/>
        </w:rPr>
        <w:t xml:space="preserve">  </w:t>
      </w:r>
      <w:r w:rsidR="002F5562">
        <w:rPr>
          <w:rFonts w:ascii="Times New Roman" w:hAnsi="Times New Roman"/>
          <w:sz w:val="26"/>
          <w:szCs w:val="26"/>
        </w:rPr>
        <w:t>Д</w:t>
      </w:r>
      <w:r w:rsidRPr="00FB03ED">
        <w:rPr>
          <w:rFonts w:ascii="Times New Roman" w:hAnsi="Times New Roman"/>
          <w:sz w:val="26"/>
          <w:szCs w:val="26"/>
        </w:rPr>
        <w:t xml:space="preserve">ля борьбы с несанкционированными свалками </w:t>
      </w:r>
      <w:r w:rsidR="002F5562" w:rsidRPr="00FB03ED">
        <w:rPr>
          <w:rFonts w:ascii="Times New Roman" w:hAnsi="Times New Roman"/>
          <w:sz w:val="26"/>
          <w:szCs w:val="26"/>
        </w:rPr>
        <w:t>администрацией  сельсовета</w:t>
      </w:r>
      <w:r w:rsidRPr="00FB03ED">
        <w:rPr>
          <w:rFonts w:ascii="Times New Roman" w:hAnsi="Times New Roman"/>
          <w:sz w:val="26"/>
          <w:szCs w:val="26"/>
        </w:rPr>
        <w:t xml:space="preserve"> заключён договор на вывоз</w:t>
      </w:r>
      <w:r w:rsidR="002F5562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бытовых отходов и мусора, расчет производится из средств</w:t>
      </w:r>
      <w:r w:rsidR="00A14F7D">
        <w:rPr>
          <w:rFonts w:ascii="Times New Roman" w:hAnsi="Times New Roman"/>
          <w:sz w:val="26"/>
          <w:szCs w:val="26"/>
        </w:rPr>
        <w:t>, собранных с населения как ежегодный сбор,</w:t>
      </w:r>
      <w:r w:rsidRPr="00FB03ED">
        <w:rPr>
          <w:rFonts w:ascii="Times New Roman" w:hAnsi="Times New Roman"/>
          <w:sz w:val="26"/>
          <w:szCs w:val="26"/>
        </w:rPr>
        <w:t xml:space="preserve"> самообложени</w:t>
      </w:r>
      <w:r w:rsidR="00A14F7D">
        <w:rPr>
          <w:rFonts w:ascii="Times New Roman" w:hAnsi="Times New Roman"/>
          <w:sz w:val="26"/>
          <w:szCs w:val="26"/>
        </w:rPr>
        <w:t>е</w:t>
      </w:r>
      <w:r w:rsidRPr="00FB03ED">
        <w:rPr>
          <w:rFonts w:ascii="Times New Roman" w:hAnsi="Times New Roman"/>
          <w:sz w:val="26"/>
          <w:szCs w:val="26"/>
        </w:rPr>
        <w:t xml:space="preserve">. Вывоз мусора производится один раз в месяц, 10 числа. </w:t>
      </w:r>
    </w:p>
    <w:p w:rsidR="00A61138" w:rsidRPr="00FB03ED" w:rsidRDefault="00A61138" w:rsidP="00385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Останавливаясь на санитарном порядке, я хочу добавить, что необходимо поддерживать порядок в личных подворьях, </w:t>
      </w:r>
      <w:r w:rsidR="00A14F7D">
        <w:rPr>
          <w:rFonts w:ascii="Times New Roman" w:hAnsi="Times New Roman"/>
          <w:color w:val="000000"/>
          <w:sz w:val="26"/>
          <w:szCs w:val="26"/>
        </w:rPr>
        <w:t>вблизи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дворов, продолжать упорную борьбу с сорняками и сухой растительностью, как на территории </w:t>
      </w:r>
      <w:r w:rsidR="00A14F7D">
        <w:rPr>
          <w:rFonts w:ascii="Times New Roman" w:hAnsi="Times New Roman"/>
          <w:color w:val="000000"/>
          <w:sz w:val="26"/>
          <w:szCs w:val="26"/>
        </w:rPr>
        <w:t>вблизи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домов, так и за ёё пределами. Особая задача сельсовета и депутатов - приучить граждан </w:t>
      </w:r>
      <w:r w:rsidR="00A14F7D">
        <w:rPr>
          <w:rFonts w:ascii="Times New Roman" w:hAnsi="Times New Roman"/>
          <w:color w:val="000000"/>
          <w:sz w:val="26"/>
          <w:szCs w:val="26"/>
        </w:rPr>
        <w:t>вывозить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бытовой мусор в строго определенное место, а не сваливать, куда кому захочется.  Большую помощь </w:t>
      </w:r>
      <w:r w:rsidR="002F637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территории свалки оказывает нам СПК </w:t>
      </w:r>
      <w:r w:rsidR="00A14F7D">
        <w:rPr>
          <w:rFonts w:ascii="Times New Roman" w:hAnsi="Times New Roman"/>
          <w:color w:val="000000"/>
          <w:sz w:val="26"/>
          <w:szCs w:val="26"/>
        </w:rPr>
        <w:t>«</w:t>
      </w:r>
      <w:r w:rsidRPr="00FB03ED">
        <w:rPr>
          <w:rFonts w:ascii="Times New Roman" w:hAnsi="Times New Roman"/>
          <w:color w:val="000000"/>
          <w:sz w:val="26"/>
          <w:szCs w:val="26"/>
        </w:rPr>
        <w:t>Жданова</w:t>
      </w:r>
      <w:r w:rsidR="00A14F7D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по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буртовке</w:t>
      </w:r>
      <w:proofErr w:type="spellEnd"/>
      <w:r w:rsidR="00385F42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2F63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6373" w:rsidRPr="00FB03ED">
        <w:rPr>
          <w:rFonts w:ascii="Times New Roman" w:hAnsi="Times New Roman"/>
          <w:color w:val="000000"/>
          <w:sz w:val="26"/>
          <w:szCs w:val="26"/>
        </w:rPr>
        <w:t>по очистке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Pr="00FB03ED">
        <w:rPr>
          <w:rFonts w:ascii="Times New Roman" w:hAnsi="Times New Roman"/>
          <w:color w:val="000000"/>
          <w:sz w:val="26"/>
          <w:szCs w:val="26"/>
        </w:rPr>
        <w:t>мусора.</w:t>
      </w:r>
    </w:p>
    <w:p w:rsidR="00A61138" w:rsidRDefault="00A61138" w:rsidP="00385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Ежегодно на территории сельсовета проводится работа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 по борьбе с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бродяч</w:t>
      </w:r>
      <w:r w:rsidR="00385F42">
        <w:rPr>
          <w:rFonts w:ascii="Times New Roman" w:hAnsi="Times New Roman"/>
          <w:color w:val="000000"/>
          <w:sz w:val="26"/>
          <w:szCs w:val="26"/>
        </w:rPr>
        <w:t>им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скот</w:t>
      </w:r>
      <w:r w:rsidR="00385F42">
        <w:rPr>
          <w:rFonts w:ascii="Times New Roman" w:hAnsi="Times New Roman"/>
          <w:color w:val="000000"/>
          <w:sz w:val="26"/>
          <w:szCs w:val="26"/>
        </w:rPr>
        <w:t>ом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не </w:t>
      </w:r>
      <w:proofErr w:type="gramStart"/>
      <w:r w:rsidR="00385F42">
        <w:rPr>
          <w:rFonts w:ascii="Times New Roman" w:hAnsi="Times New Roman"/>
          <w:color w:val="000000"/>
          <w:sz w:val="26"/>
          <w:szCs w:val="26"/>
        </w:rPr>
        <w:t>привязанными</w:t>
      </w:r>
      <w:proofErr w:type="gramEnd"/>
      <w:r w:rsidR="00385F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>собакам. Несмотря на многократные разъяснения и предупреждения об опасности распространения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 различных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эпидемий</w:t>
      </w:r>
      <w:r w:rsidR="00385F42">
        <w:rPr>
          <w:rFonts w:ascii="Times New Roman" w:hAnsi="Times New Roman"/>
          <w:color w:val="000000"/>
          <w:sz w:val="26"/>
          <w:szCs w:val="26"/>
        </w:rPr>
        <w:t>,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есть случаи бродяжничества скота и собак. Администрация сельсовета информирует жителей, выдает предписания и составляет административные протоколы. Всего составлено за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D267D">
        <w:rPr>
          <w:rFonts w:ascii="Times New Roman" w:hAnsi="Times New Roman"/>
          <w:color w:val="000000"/>
          <w:sz w:val="26"/>
          <w:szCs w:val="26"/>
        </w:rPr>
        <w:t>8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3ED">
        <w:rPr>
          <w:rFonts w:ascii="Times New Roman" w:hAnsi="Times New Roman"/>
          <w:color w:val="000000"/>
          <w:sz w:val="26"/>
          <w:szCs w:val="26"/>
        </w:rPr>
        <w:t>го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д </w:t>
      </w:r>
      <w:r w:rsidR="002D267D">
        <w:rPr>
          <w:rFonts w:ascii="Times New Roman" w:hAnsi="Times New Roman"/>
          <w:color w:val="000000"/>
          <w:sz w:val="26"/>
          <w:szCs w:val="26"/>
        </w:rPr>
        <w:t>4</w:t>
      </w:r>
      <w:r w:rsidR="00385F42">
        <w:rPr>
          <w:rFonts w:ascii="Times New Roman" w:hAnsi="Times New Roman"/>
          <w:color w:val="000000"/>
          <w:sz w:val="26"/>
          <w:szCs w:val="26"/>
        </w:rPr>
        <w:t xml:space="preserve"> административных материалов, 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наложено штрафов на сумму </w:t>
      </w:r>
      <w:r w:rsidR="002D267D">
        <w:rPr>
          <w:rFonts w:ascii="Times New Roman" w:hAnsi="Times New Roman"/>
          <w:color w:val="000000"/>
          <w:sz w:val="26"/>
          <w:szCs w:val="26"/>
        </w:rPr>
        <w:t>45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00 рублей, из них в бюджет сельсовета поступило </w:t>
      </w:r>
      <w:r w:rsidR="002D267D">
        <w:rPr>
          <w:rFonts w:ascii="Times New Roman" w:hAnsi="Times New Roman"/>
          <w:color w:val="000000"/>
          <w:sz w:val="26"/>
          <w:szCs w:val="26"/>
        </w:rPr>
        <w:t>40</w:t>
      </w:r>
      <w:r w:rsidRPr="00FB03ED">
        <w:rPr>
          <w:rFonts w:ascii="Times New Roman" w:hAnsi="Times New Roman"/>
          <w:color w:val="000000"/>
          <w:sz w:val="26"/>
          <w:szCs w:val="26"/>
        </w:rPr>
        <w:t>00 рублей.</w:t>
      </w:r>
    </w:p>
    <w:p w:rsidR="002D267D" w:rsidRDefault="002D267D" w:rsidP="00385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 прошедшем году планировалось установить на каждую улицу села по 2 светильника, по факту установлено по 1. Общее количество светильников по селу 20. </w:t>
      </w:r>
    </w:p>
    <w:p w:rsidR="009B4514" w:rsidRDefault="009B4514" w:rsidP="00385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138" w:rsidRPr="00FB03ED" w:rsidRDefault="00A61138" w:rsidP="00385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Социальная структура поселения.</w:t>
      </w:r>
    </w:p>
    <w:p w:rsidR="00A61138" w:rsidRPr="00FB03ED" w:rsidRDefault="00A61138" w:rsidP="00FB03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</w:rPr>
        <w:t>Гришинского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</w:rPr>
        <w:t xml:space="preserve"> сельсовета находится  начальная школа</w:t>
      </w:r>
      <w:r w:rsidR="00385F42">
        <w:rPr>
          <w:rFonts w:ascii="Times New Roman" w:hAnsi="Times New Roman"/>
          <w:color w:val="000000"/>
          <w:sz w:val="26"/>
          <w:szCs w:val="26"/>
        </w:rPr>
        <w:t>, сельский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Дом культуры, библиотека. Данными организациями накоплен уже немалый опыт по организации досуга молодежи, подростков, детей и жителей села. В течение всего года работниками культуры проводилось множество различных культурно-массовых мероприятий, посвященных памятным датам и праздникам </w:t>
      </w:r>
      <w:r w:rsidRPr="00FB03ED">
        <w:rPr>
          <w:rFonts w:ascii="Times New Roman" w:hAnsi="Times New Roman"/>
          <w:sz w:val="26"/>
          <w:szCs w:val="26"/>
        </w:rPr>
        <w:t>традиционно, в феврале</w:t>
      </w:r>
      <w:r w:rsidR="00385F42">
        <w:rPr>
          <w:rFonts w:ascii="Times New Roman" w:hAnsi="Times New Roman"/>
          <w:sz w:val="26"/>
          <w:szCs w:val="26"/>
        </w:rPr>
        <w:t xml:space="preserve"> месяце</w:t>
      </w:r>
      <w:r w:rsidRPr="00FB03ED">
        <w:rPr>
          <w:rFonts w:ascii="Times New Roman" w:hAnsi="Times New Roman"/>
          <w:sz w:val="26"/>
          <w:szCs w:val="26"/>
        </w:rPr>
        <w:t>,</w:t>
      </w:r>
      <w:r w:rsidR="00385F42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>в нашем селе</w:t>
      </w:r>
      <w:r w:rsidR="00385F42">
        <w:rPr>
          <w:rFonts w:ascii="Times New Roman" w:hAnsi="Times New Roman"/>
          <w:sz w:val="26"/>
          <w:szCs w:val="26"/>
        </w:rPr>
        <w:t xml:space="preserve"> </w:t>
      </w:r>
      <w:r w:rsidRPr="00FB03ED">
        <w:rPr>
          <w:rFonts w:ascii="Times New Roman" w:hAnsi="Times New Roman"/>
          <w:sz w:val="26"/>
          <w:szCs w:val="26"/>
        </w:rPr>
        <w:t xml:space="preserve">проходит районный фестиваль патриотической песни «Свечи» и районное первенство по пулевой стрельбе из пневматического оружия, посвящённые  памяти К. </w:t>
      </w:r>
      <w:proofErr w:type="spellStart"/>
      <w:r w:rsidRPr="00FB03ED">
        <w:rPr>
          <w:rFonts w:ascii="Times New Roman" w:hAnsi="Times New Roman"/>
          <w:sz w:val="26"/>
          <w:szCs w:val="26"/>
        </w:rPr>
        <w:t>Кизянова</w:t>
      </w:r>
      <w:proofErr w:type="spellEnd"/>
      <w:r w:rsidRPr="00FB03ED">
        <w:rPr>
          <w:rFonts w:ascii="Times New Roman" w:hAnsi="Times New Roman"/>
          <w:sz w:val="26"/>
          <w:szCs w:val="26"/>
        </w:rPr>
        <w:t xml:space="preserve">, геройски погибшего в Дагестане. </w:t>
      </w:r>
    </w:p>
    <w:p w:rsidR="00A61138" w:rsidRPr="00FB03ED" w:rsidRDefault="00A61138" w:rsidP="00385F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B03ED">
        <w:rPr>
          <w:rFonts w:ascii="Times New Roman" w:hAnsi="Times New Roman"/>
          <w:sz w:val="26"/>
          <w:szCs w:val="26"/>
        </w:rPr>
        <w:t xml:space="preserve">   </w:t>
      </w:r>
      <w:r w:rsidR="00385F42">
        <w:rPr>
          <w:rFonts w:ascii="Times New Roman" w:hAnsi="Times New Roman"/>
          <w:sz w:val="26"/>
          <w:szCs w:val="26"/>
        </w:rPr>
        <w:tab/>
      </w:r>
      <w:r w:rsidRPr="00FB03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Мероприятия, концертные программы проходили на хорошем уровне. Это Новый год, день села, </w:t>
      </w:r>
      <w:r w:rsidR="00385F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FB03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роводы зимы и другие.  В  октябре ежегодно  проводится день пожилого человека с концертом, который проводят культработники с участием группы «</w:t>
      </w:r>
      <w:proofErr w:type="spellStart"/>
      <w:r w:rsidRPr="00FB03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Ивушки</w:t>
      </w:r>
      <w:proofErr w:type="spellEnd"/>
      <w:r w:rsidRPr="00FB03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 и чаепитием. </w:t>
      </w:r>
    </w:p>
    <w:p w:rsidR="00227ED2" w:rsidRPr="00FB03ED" w:rsidRDefault="00A61138" w:rsidP="00227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sz w:val="26"/>
          <w:szCs w:val="26"/>
        </w:rPr>
        <w:t xml:space="preserve">   </w:t>
      </w:r>
      <w:r w:rsidRPr="00FB03ED">
        <w:rPr>
          <w:rFonts w:ascii="Times New Roman" w:hAnsi="Times New Roman"/>
          <w:sz w:val="26"/>
          <w:szCs w:val="26"/>
        </w:rPr>
        <w:tab/>
        <w:t>Команда из нашего села принимала участие в летних Олимпийских играх сельских спортсменов, проходивших в селе Сосновка</w:t>
      </w:r>
      <w:r w:rsidR="00385F42">
        <w:rPr>
          <w:rFonts w:ascii="Times New Roman" w:hAnsi="Times New Roman"/>
          <w:sz w:val="26"/>
          <w:szCs w:val="26"/>
        </w:rPr>
        <w:t xml:space="preserve">. </w:t>
      </w:r>
      <w:r w:rsidRPr="00FB03ED">
        <w:rPr>
          <w:rFonts w:ascii="Times New Roman" w:hAnsi="Times New Roman"/>
          <w:sz w:val="26"/>
          <w:szCs w:val="26"/>
        </w:rPr>
        <w:t xml:space="preserve">Хочется отметить, что наша команда отлично показала себя во всех видах соревнований и заняла </w:t>
      </w:r>
      <w:r w:rsidR="002D267D">
        <w:rPr>
          <w:rFonts w:ascii="Times New Roman" w:hAnsi="Times New Roman"/>
          <w:sz w:val="26"/>
          <w:szCs w:val="26"/>
        </w:rPr>
        <w:t>перв</w:t>
      </w:r>
      <w:r w:rsidRPr="00FB03ED">
        <w:rPr>
          <w:rFonts w:ascii="Times New Roman" w:hAnsi="Times New Roman"/>
          <w:sz w:val="26"/>
          <w:szCs w:val="26"/>
        </w:rPr>
        <w:t>ое</w:t>
      </w:r>
      <w:r w:rsidR="00385F42">
        <w:rPr>
          <w:rFonts w:ascii="Times New Roman" w:hAnsi="Times New Roman"/>
          <w:sz w:val="26"/>
          <w:szCs w:val="26"/>
        </w:rPr>
        <w:t xml:space="preserve"> командное </w:t>
      </w:r>
      <w:r w:rsidRPr="00FB03ED">
        <w:rPr>
          <w:rFonts w:ascii="Times New Roman" w:hAnsi="Times New Roman"/>
          <w:sz w:val="26"/>
          <w:szCs w:val="26"/>
        </w:rPr>
        <w:t xml:space="preserve">место. </w:t>
      </w:r>
    </w:p>
    <w:p w:rsidR="00227ED2" w:rsidRPr="00FB03ED" w:rsidRDefault="00227ED2" w:rsidP="00227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1138" w:rsidRPr="00FB03ED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Показатели работы, достигнутые в 201</w:t>
      </w:r>
      <w:r w:rsidR="002D267D">
        <w:rPr>
          <w:rFonts w:ascii="Times New Roman" w:hAnsi="Times New Roman"/>
          <w:color w:val="000000"/>
          <w:sz w:val="26"/>
          <w:szCs w:val="26"/>
        </w:rPr>
        <w:t>8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году, позволяют продолжить движение к поставленным целям и решать следующие задачи:</w:t>
      </w:r>
    </w:p>
    <w:p w:rsidR="00A61138" w:rsidRPr="00FB03ED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- продолжить работу по увеличению налогооблагаемой базы и привлечению резервов в доходную часть бюджета сельсовета и по снижению недоимки по налоговым и неналоговым доходам:</w:t>
      </w:r>
    </w:p>
    <w:p w:rsidR="00A61138" w:rsidRPr="00FB03ED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A61138" w:rsidRPr="00FB03ED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- продолжить благоустройство села Гришино</w:t>
      </w:r>
      <w:r w:rsidR="006521B1">
        <w:rPr>
          <w:rFonts w:ascii="Times New Roman" w:hAnsi="Times New Roman"/>
          <w:color w:val="000000"/>
          <w:sz w:val="26"/>
          <w:szCs w:val="26"/>
        </w:rPr>
        <w:t>;</w:t>
      </w:r>
    </w:p>
    <w:p w:rsidR="00A61138" w:rsidRPr="00FB03ED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- добавить по </w:t>
      </w:r>
      <w:r w:rsidR="009B4514">
        <w:rPr>
          <w:rFonts w:ascii="Times New Roman" w:hAnsi="Times New Roman"/>
          <w:color w:val="000000"/>
          <w:sz w:val="26"/>
          <w:szCs w:val="26"/>
        </w:rPr>
        <w:t>1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светильника на каждую улицу</w:t>
      </w:r>
      <w:r w:rsidR="006521B1">
        <w:rPr>
          <w:rFonts w:ascii="Times New Roman" w:hAnsi="Times New Roman"/>
          <w:color w:val="000000"/>
          <w:sz w:val="26"/>
          <w:szCs w:val="26"/>
        </w:rPr>
        <w:t>;</w:t>
      </w:r>
      <w:r w:rsidRPr="00FB03E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138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>- продолжить  ограждение кладбищ</w:t>
      </w:r>
      <w:r w:rsidR="009B4514">
        <w:rPr>
          <w:rFonts w:ascii="Times New Roman" w:hAnsi="Times New Roman"/>
          <w:color w:val="000000"/>
          <w:sz w:val="26"/>
          <w:szCs w:val="26"/>
        </w:rPr>
        <w:t>а ул. Завет</w:t>
      </w:r>
      <w:r w:rsidR="006521B1">
        <w:rPr>
          <w:rFonts w:ascii="Times New Roman" w:hAnsi="Times New Roman"/>
          <w:color w:val="000000"/>
          <w:sz w:val="26"/>
          <w:szCs w:val="26"/>
        </w:rPr>
        <w:t>;</w:t>
      </w:r>
    </w:p>
    <w:p w:rsidR="009B4514" w:rsidRPr="00FB03ED" w:rsidRDefault="009B4514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совместно с ИП «Стрельченко В.В.» провести работу по сбору задолженности по водопользованию, т.е. </w:t>
      </w:r>
      <w:r w:rsidR="0026681E">
        <w:rPr>
          <w:rFonts w:ascii="Times New Roman" w:hAnsi="Times New Roman"/>
          <w:color w:val="000000"/>
          <w:sz w:val="26"/>
          <w:szCs w:val="26"/>
        </w:rPr>
        <w:t>в случае на оплаты долга, подготовить и подать необходимые документы в суд.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1138" w:rsidRDefault="00A61138" w:rsidP="0065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B03ED">
        <w:rPr>
          <w:rFonts w:ascii="Times New Roman" w:hAnsi="Times New Roman"/>
          <w:color w:val="000000"/>
          <w:sz w:val="26"/>
          <w:szCs w:val="26"/>
        </w:rPr>
        <w:t xml:space="preserve"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депутатам и жителям села за то, что понимаете нас, помогаете в работе, даете дельные советы, указываете на ошибки, принимаете участие в жизни муниципального образования. Работа администрации строилась, и будет строиться на основе тесного взаимодействия с Собранием депутатов, организациями, учреждениями, расположенными на территории муниципального образования. </w:t>
      </w:r>
      <w:proofErr w:type="gramStart"/>
      <w:r w:rsidRPr="00FB03ED">
        <w:rPr>
          <w:rFonts w:ascii="Times New Roman" w:hAnsi="Times New Roman"/>
          <w:color w:val="000000"/>
          <w:sz w:val="26"/>
          <w:szCs w:val="26"/>
        </w:rPr>
        <w:t>Убежден</w:t>
      </w:r>
      <w:proofErr w:type="gramEnd"/>
      <w:r w:rsidRPr="00FB03ED">
        <w:rPr>
          <w:rFonts w:ascii="Times New Roman" w:hAnsi="Times New Roman"/>
          <w:color w:val="000000"/>
          <w:sz w:val="26"/>
          <w:szCs w:val="26"/>
        </w:rPr>
        <w:t>, что совместно мы сможем найти рычаги воздействия на еще не решенные проблемы и реализуемые намеченные планы. Пусть каждый из нас сделает немного хорошего, внесет свой посильный вклад в развитие муниципального образования и всем нам станет жить лучше и комфортнее.</w:t>
      </w:r>
    </w:p>
    <w:p w:rsidR="00A61138" w:rsidRPr="00FB03ED" w:rsidRDefault="00A61138" w:rsidP="00FB03ED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A61138" w:rsidRPr="00FB03ED" w:rsidSect="006521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AF5"/>
    <w:multiLevelType w:val="hybridMultilevel"/>
    <w:tmpl w:val="687E451E"/>
    <w:lvl w:ilvl="0" w:tplc="675A40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057"/>
    <w:rsid w:val="000B40DE"/>
    <w:rsid w:val="00193AED"/>
    <w:rsid w:val="001D76D0"/>
    <w:rsid w:val="00227ED2"/>
    <w:rsid w:val="0026681E"/>
    <w:rsid w:val="00285683"/>
    <w:rsid w:val="002B4536"/>
    <w:rsid w:val="002C5D0A"/>
    <w:rsid w:val="002D267D"/>
    <w:rsid w:val="002E0683"/>
    <w:rsid w:val="002E1789"/>
    <w:rsid w:val="002F5562"/>
    <w:rsid w:val="002F6373"/>
    <w:rsid w:val="00305EF5"/>
    <w:rsid w:val="00331EAC"/>
    <w:rsid w:val="00336C76"/>
    <w:rsid w:val="00380443"/>
    <w:rsid w:val="00385F42"/>
    <w:rsid w:val="00391743"/>
    <w:rsid w:val="003D6529"/>
    <w:rsid w:val="004060DB"/>
    <w:rsid w:val="00433C76"/>
    <w:rsid w:val="00493454"/>
    <w:rsid w:val="004A6DC4"/>
    <w:rsid w:val="004C1657"/>
    <w:rsid w:val="00511660"/>
    <w:rsid w:val="00531057"/>
    <w:rsid w:val="005374BF"/>
    <w:rsid w:val="005B60CB"/>
    <w:rsid w:val="006521B1"/>
    <w:rsid w:val="006543BF"/>
    <w:rsid w:val="008274BF"/>
    <w:rsid w:val="008D2958"/>
    <w:rsid w:val="008E038C"/>
    <w:rsid w:val="00922428"/>
    <w:rsid w:val="0096238D"/>
    <w:rsid w:val="00980D04"/>
    <w:rsid w:val="0099745E"/>
    <w:rsid w:val="009B4514"/>
    <w:rsid w:val="009C7F32"/>
    <w:rsid w:val="009F3383"/>
    <w:rsid w:val="00A14F7D"/>
    <w:rsid w:val="00A53A08"/>
    <w:rsid w:val="00A61138"/>
    <w:rsid w:val="00A85A7F"/>
    <w:rsid w:val="00A876E4"/>
    <w:rsid w:val="00A90B6E"/>
    <w:rsid w:val="00AA234D"/>
    <w:rsid w:val="00AD25F7"/>
    <w:rsid w:val="00BA5523"/>
    <w:rsid w:val="00BE7A3D"/>
    <w:rsid w:val="00C47B13"/>
    <w:rsid w:val="00CF5D42"/>
    <w:rsid w:val="00D23353"/>
    <w:rsid w:val="00D246E4"/>
    <w:rsid w:val="00D732EC"/>
    <w:rsid w:val="00D75475"/>
    <w:rsid w:val="00DA6117"/>
    <w:rsid w:val="00E375B6"/>
    <w:rsid w:val="00E535FB"/>
    <w:rsid w:val="00E800FC"/>
    <w:rsid w:val="00E80C45"/>
    <w:rsid w:val="00E93415"/>
    <w:rsid w:val="00EF1E76"/>
    <w:rsid w:val="00FB03ED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310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1057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531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emhits">
    <w:name w:val="itemhits"/>
    <w:uiPriority w:val="99"/>
    <w:rsid w:val="00531057"/>
    <w:rPr>
      <w:rFonts w:cs="Times New Roman"/>
    </w:rPr>
  </w:style>
  <w:style w:type="character" w:styleId="a4">
    <w:name w:val="Hyperlink"/>
    <w:uiPriority w:val="99"/>
    <w:semiHidden/>
    <w:rsid w:val="00531057"/>
    <w:rPr>
      <w:rFonts w:cs="Times New Roman"/>
      <w:color w:val="0000FF"/>
      <w:u w:val="single"/>
    </w:rPr>
  </w:style>
  <w:style w:type="character" w:customStyle="1" w:styleId="itemnavigationtitle">
    <w:name w:val="itemnavigationtitle"/>
    <w:uiPriority w:val="99"/>
    <w:rsid w:val="00531057"/>
    <w:rPr>
      <w:rFonts w:cs="Times New Roman"/>
    </w:rPr>
  </w:style>
  <w:style w:type="paragraph" w:styleId="a5">
    <w:name w:val="No Spacing"/>
    <w:uiPriority w:val="99"/>
    <w:qFormat/>
    <w:rsid w:val="00AA234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14</cp:revision>
  <cp:lastPrinted>2019-03-27T03:27:00Z</cp:lastPrinted>
  <dcterms:created xsi:type="dcterms:W3CDTF">2018-03-14T01:24:00Z</dcterms:created>
  <dcterms:modified xsi:type="dcterms:W3CDTF">2019-03-27T03:28:00Z</dcterms:modified>
</cp:coreProperties>
</file>